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945F75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B0473C">
        <w:rPr>
          <w:rFonts w:ascii="Times New Roman" w:hAnsi="Times New Roman" w:cs="Times New Roman"/>
          <w:sz w:val="28"/>
          <w:szCs w:val="28"/>
          <w:u w:val="single"/>
        </w:rPr>
        <w:t xml:space="preserve"> Папанина</w:t>
      </w:r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B0473C">
        <w:rPr>
          <w:rFonts w:ascii="Times New Roman" w:hAnsi="Times New Roman" w:cs="Times New Roman"/>
          <w:sz w:val="28"/>
          <w:szCs w:val="28"/>
          <w:u w:val="single"/>
        </w:rPr>
        <w:t>Проспект Ленина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B0473C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141417">
        <w:rPr>
          <w:szCs w:val="28"/>
        </w:rPr>
        <w:t xml:space="preserve">26.09.2019 </w:t>
      </w:r>
      <w:r w:rsidR="00B91756" w:rsidRPr="00630138">
        <w:rPr>
          <w:szCs w:val="28"/>
        </w:rPr>
        <w:t>по</w:t>
      </w:r>
      <w:r w:rsidR="00141417">
        <w:rPr>
          <w:szCs w:val="28"/>
        </w:rPr>
        <w:t xml:space="preserve"> 30.09.2019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141417"/>
    <w:rsid w:val="002071FF"/>
    <w:rsid w:val="00215E33"/>
    <w:rsid w:val="00385AD9"/>
    <w:rsid w:val="003F756B"/>
    <w:rsid w:val="00462B8F"/>
    <w:rsid w:val="004B30E0"/>
    <w:rsid w:val="004B3B80"/>
    <w:rsid w:val="005127B5"/>
    <w:rsid w:val="006D6D3F"/>
    <w:rsid w:val="007F0828"/>
    <w:rsid w:val="008E62F4"/>
    <w:rsid w:val="009123AB"/>
    <w:rsid w:val="00916AE9"/>
    <w:rsid w:val="00940E9B"/>
    <w:rsid w:val="00945F75"/>
    <w:rsid w:val="00B0473C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7</cp:revision>
  <cp:lastPrinted>2019-05-28T14:50:00Z</cp:lastPrinted>
  <dcterms:created xsi:type="dcterms:W3CDTF">2019-09-05T14:18:00Z</dcterms:created>
  <dcterms:modified xsi:type="dcterms:W3CDTF">2019-09-24T07:59:00Z</dcterms:modified>
</cp:coreProperties>
</file>