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D761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2729918F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00C1F564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проектов муниципальных правовых актов </w:t>
      </w:r>
    </w:p>
    <w:p w14:paraId="2BEFBA06" w14:textId="77777777"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14:paraId="26C0309B" w14:textId="77777777"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14:paraId="361560AC" w14:textId="77777777" w:rsidR="00E86964" w:rsidRDefault="00E86964" w:rsidP="00E86964">
      <w:pPr>
        <w:jc w:val="center"/>
        <w:rPr>
          <w:sz w:val="28"/>
          <w:szCs w:val="28"/>
        </w:rPr>
      </w:pPr>
    </w:p>
    <w:p w14:paraId="6D2A64B6" w14:textId="77777777" w:rsidR="00E86964" w:rsidRDefault="00E86964" w:rsidP="00E86964">
      <w:pPr>
        <w:jc w:val="center"/>
        <w:rPr>
          <w:sz w:val="28"/>
          <w:szCs w:val="28"/>
        </w:rPr>
      </w:pPr>
    </w:p>
    <w:p w14:paraId="0E668186" w14:textId="77777777" w:rsidR="00E86964" w:rsidRPr="00CC4F37" w:rsidRDefault="00E86964" w:rsidP="007E68C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 xml:space="preserve">комитет по экономическому развитию </w:t>
      </w:r>
      <w:r w:rsidR="007E68C2">
        <w:rPr>
          <w:sz w:val="28"/>
          <w:szCs w:val="28"/>
          <w:u w:val="single"/>
        </w:rPr>
        <w:t xml:space="preserve">и туризму </w:t>
      </w:r>
      <w:r>
        <w:rPr>
          <w:sz w:val="28"/>
          <w:szCs w:val="28"/>
          <w:u w:val="single"/>
        </w:rPr>
        <w:t>администрации                 города Мурманска</w:t>
      </w:r>
    </w:p>
    <w:p w14:paraId="0D839845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0C755773" w14:textId="731BE79A" w:rsidR="00E86964" w:rsidRPr="00FB0D73" w:rsidRDefault="00E86964" w:rsidP="00F51CDD">
      <w:pPr>
        <w:jc w:val="both"/>
        <w:rPr>
          <w:sz w:val="28"/>
          <w:szCs w:val="28"/>
        </w:rPr>
      </w:pPr>
      <w:r w:rsidRPr="00E36314">
        <w:rPr>
          <w:sz w:val="28"/>
          <w:szCs w:val="28"/>
        </w:rPr>
        <w:t xml:space="preserve">извещает о начале проведения общественного обсуждения и сбора замечаний и предложений </w:t>
      </w:r>
      <w:r w:rsidRPr="00FB0D73">
        <w:rPr>
          <w:sz w:val="28"/>
          <w:szCs w:val="28"/>
        </w:rPr>
        <w:t xml:space="preserve">заинтересованных лиц в </w:t>
      </w:r>
      <w:r w:rsidR="003748D7" w:rsidRPr="00FB0D73">
        <w:rPr>
          <w:sz w:val="28"/>
          <w:szCs w:val="28"/>
        </w:rPr>
        <w:t>рамках анализа</w:t>
      </w:r>
      <w:r w:rsidRPr="00FB0D73">
        <w:rPr>
          <w:sz w:val="28"/>
          <w:szCs w:val="28"/>
        </w:rPr>
        <w:t xml:space="preserve"> проекта</w:t>
      </w:r>
      <w:r w:rsidR="00A336BE" w:rsidRPr="00FB0D73">
        <w:rPr>
          <w:sz w:val="28"/>
          <w:szCs w:val="28"/>
        </w:rPr>
        <w:t xml:space="preserve"> постановления администрации города Мурманска</w:t>
      </w:r>
      <w:r w:rsidR="00CB1C57" w:rsidRPr="00FB0D73">
        <w:rPr>
          <w:sz w:val="28"/>
          <w:szCs w:val="28"/>
        </w:rPr>
        <w:t xml:space="preserve"> </w:t>
      </w:r>
      <w:r w:rsidR="00FB0D73">
        <w:rPr>
          <w:sz w:val="28"/>
          <w:szCs w:val="28"/>
        </w:rPr>
        <w:t>«</w:t>
      </w:r>
      <w:r w:rsidR="00FB0D73" w:rsidRPr="00FB0D73">
        <w:rPr>
          <w:sz w:val="28"/>
          <w:szCs w:val="28"/>
        </w:rPr>
        <w:t>О внесении изменений в постановлени</w:t>
      </w:r>
      <w:r w:rsidR="00A41A56">
        <w:rPr>
          <w:sz w:val="28"/>
          <w:szCs w:val="28"/>
        </w:rPr>
        <w:t>е</w:t>
      </w:r>
      <w:r w:rsidR="00FB0D73" w:rsidRPr="00FB0D73">
        <w:rPr>
          <w:sz w:val="28"/>
          <w:szCs w:val="28"/>
        </w:rPr>
        <w:t xml:space="preserve"> администрации города Мурманска от 08.04.2010 № 544 «О тарифной комиссии </w:t>
      </w:r>
      <w:r w:rsidR="00A41A56">
        <w:rPr>
          <w:sz w:val="28"/>
          <w:szCs w:val="28"/>
        </w:rPr>
        <w:t>а</w:t>
      </w:r>
      <w:r w:rsidR="00FB0D73" w:rsidRPr="00FB0D73">
        <w:rPr>
          <w:sz w:val="28"/>
          <w:szCs w:val="28"/>
        </w:rPr>
        <w:t>дминистрации города Мурманска» (в ред. постановлений от 13.10.2010 № 1805, от 01.07.2011 № 1143,</w:t>
      </w:r>
      <w:r w:rsidR="00FB0D73">
        <w:rPr>
          <w:sz w:val="28"/>
          <w:szCs w:val="28"/>
        </w:rPr>
        <w:t xml:space="preserve"> </w:t>
      </w:r>
      <w:r w:rsidR="00FB0D73" w:rsidRPr="00FB0D73">
        <w:rPr>
          <w:sz w:val="28"/>
          <w:szCs w:val="28"/>
        </w:rPr>
        <w:t>от 01.09.2011 № 1578, от 29.06.2012 № 1429, от 12.11.2012 № 2660, от 28.02.2013 № 398, от 18.06.2013 № 1497</w:t>
      </w:r>
      <w:r w:rsidR="00FB0D73" w:rsidRPr="00FB0D73">
        <w:rPr>
          <w:color w:val="000000"/>
          <w:sz w:val="28"/>
          <w:szCs w:val="28"/>
        </w:rPr>
        <w:t xml:space="preserve">, от 06.09.2013 </w:t>
      </w:r>
      <w:hyperlink r:id="rId5" w:history="1">
        <w:r w:rsidR="00FB0D73" w:rsidRPr="00FB0D73">
          <w:rPr>
            <w:rStyle w:val="a9"/>
            <w:color w:val="000000"/>
            <w:sz w:val="28"/>
            <w:szCs w:val="28"/>
            <w:u w:val="none"/>
          </w:rPr>
          <w:t>№ 2319</w:t>
        </w:r>
      </w:hyperlink>
      <w:r w:rsidR="00FB0D73" w:rsidRPr="00FB0D73">
        <w:rPr>
          <w:color w:val="000000"/>
          <w:sz w:val="28"/>
          <w:szCs w:val="28"/>
        </w:rPr>
        <w:t xml:space="preserve">, от 19.06.2014 </w:t>
      </w:r>
      <w:hyperlink r:id="rId6" w:history="1">
        <w:r w:rsidR="00FB0D73" w:rsidRPr="00FB0D73">
          <w:rPr>
            <w:rStyle w:val="a9"/>
            <w:color w:val="000000"/>
            <w:sz w:val="28"/>
            <w:szCs w:val="28"/>
            <w:u w:val="none"/>
          </w:rPr>
          <w:t>№ 1909</w:t>
        </w:r>
      </w:hyperlink>
      <w:r w:rsidR="00FB0D73" w:rsidRPr="00FB0D73">
        <w:rPr>
          <w:color w:val="000000"/>
          <w:sz w:val="28"/>
          <w:szCs w:val="28"/>
        </w:rPr>
        <w:t>, от 10.06.2015 № 1522, от 24.05.2018 № 1479</w:t>
      </w:r>
      <w:r w:rsidR="00FB0D73">
        <w:rPr>
          <w:color w:val="000000"/>
          <w:sz w:val="28"/>
          <w:szCs w:val="28"/>
        </w:rPr>
        <w:t>,</w:t>
      </w:r>
      <w:r w:rsidR="00FB0D73" w:rsidRPr="00FB0D73">
        <w:rPr>
          <w:color w:val="392C69"/>
          <w:sz w:val="28"/>
          <w:szCs w:val="28"/>
        </w:rPr>
        <w:t xml:space="preserve"> </w:t>
      </w:r>
      <w:r w:rsidR="00FB0D73" w:rsidRPr="00FB0D73">
        <w:rPr>
          <w:sz w:val="28"/>
          <w:szCs w:val="28"/>
        </w:rPr>
        <w:t>от 07.06.2021 №</w:t>
      </w:r>
      <w:hyperlink r:id="rId7" w:history="1"/>
      <w:r w:rsidR="00FB0D73" w:rsidRPr="00FB0D73">
        <w:rPr>
          <w:sz w:val="28"/>
          <w:szCs w:val="28"/>
        </w:rPr>
        <w:t xml:space="preserve"> 1534</w:t>
      </w:r>
      <w:r w:rsidR="00E3567A">
        <w:rPr>
          <w:sz w:val="28"/>
          <w:szCs w:val="28"/>
        </w:rPr>
        <w:t>, от 02.06.2022 № 1450</w:t>
      </w:r>
      <w:r w:rsidR="00FB3DBA">
        <w:rPr>
          <w:sz w:val="28"/>
          <w:szCs w:val="28"/>
        </w:rPr>
        <w:t>, от 19.06.2023 № 2245</w:t>
      </w:r>
      <w:r w:rsidR="00264E75">
        <w:rPr>
          <w:sz w:val="28"/>
          <w:szCs w:val="28"/>
        </w:rPr>
        <w:t>, от 22.04.2024 № 1480</w:t>
      </w:r>
      <w:r w:rsidR="007E68C2">
        <w:rPr>
          <w:sz w:val="28"/>
          <w:szCs w:val="28"/>
        </w:rPr>
        <w:t>, от 12.12.2024 № 4055</w:t>
      </w:r>
      <w:r w:rsidR="007C1BBE">
        <w:rPr>
          <w:sz w:val="28"/>
          <w:szCs w:val="28"/>
        </w:rPr>
        <w:t>, от 13.03.2025 № 988</w:t>
      </w:r>
      <w:r w:rsidR="00FB0D73">
        <w:rPr>
          <w:sz w:val="28"/>
          <w:szCs w:val="28"/>
        </w:rPr>
        <w:t xml:space="preserve">) </w:t>
      </w:r>
      <w:r w:rsidR="003748D7" w:rsidRPr="00FB0D73">
        <w:rPr>
          <w:sz w:val="28"/>
          <w:szCs w:val="28"/>
        </w:rPr>
        <w:t>на соответствие его антимонопольному законодательству.</w:t>
      </w:r>
    </w:p>
    <w:p w14:paraId="0CA89C17" w14:textId="77777777" w:rsidR="003748D7" w:rsidRPr="00FB0D73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3B78D282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53088E4" w14:textId="77777777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FB0D73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просп. Ленина, д </w:t>
      </w:r>
      <w:r w:rsidR="00EA55B0">
        <w:rPr>
          <w:sz w:val="28"/>
          <w:szCs w:val="28"/>
          <w:u w:val="single"/>
        </w:rPr>
        <w:t>87</w:t>
      </w:r>
    </w:p>
    <w:p w14:paraId="52004721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6FB58E95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  <w:r w:rsidRPr="00F05135">
        <w:rPr>
          <w:sz w:val="28"/>
          <w:szCs w:val="28"/>
        </w:rPr>
        <w:t>____</w:t>
      </w:r>
    </w:p>
    <w:p w14:paraId="232BE2EA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65ACFD5A" w14:textId="509A6BA0" w:rsidR="00E86964" w:rsidRPr="007C1BBE" w:rsidRDefault="00E86964" w:rsidP="00E86964">
      <w:pPr>
        <w:tabs>
          <w:tab w:val="left" w:pos="3686"/>
        </w:tabs>
        <w:rPr>
          <w:sz w:val="28"/>
          <w:szCs w:val="28"/>
          <w:u w:val="single"/>
        </w:rPr>
      </w:pPr>
      <w:r w:rsidRPr="00F05135">
        <w:rPr>
          <w:sz w:val="28"/>
          <w:szCs w:val="28"/>
        </w:rPr>
        <w:t>Сроки приёма замечаний и предложений</w:t>
      </w:r>
      <w:r w:rsidRPr="007C1BBE">
        <w:rPr>
          <w:sz w:val="28"/>
          <w:szCs w:val="28"/>
          <w:u w:val="single"/>
        </w:rPr>
        <w:t>: с</w:t>
      </w:r>
      <w:r w:rsidR="00E23E71" w:rsidRPr="007C1BBE">
        <w:rPr>
          <w:sz w:val="28"/>
          <w:szCs w:val="28"/>
          <w:u w:val="single"/>
        </w:rPr>
        <w:t xml:space="preserve"> </w:t>
      </w:r>
      <w:r w:rsidR="007C1BBE" w:rsidRPr="007C1BBE">
        <w:rPr>
          <w:sz w:val="28"/>
          <w:szCs w:val="28"/>
          <w:u w:val="single"/>
        </w:rPr>
        <w:t>25</w:t>
      </w:r>
      <w:r w:rsidR="007E68C2" w:rsidRPr="007C1BBE">
        <w:rPr>
          <w:sz w:val="28"/>
          <w:szCs w:val="28"/>
          <w:u w:val="single"/>
        </w:rPr>
        <w:t>.0</w:t>
      </w:r>
      <w:r w:rsidR="007C1BBE" w:rsidRPr="007C1BBE">
        <w:rPr>
          <w:sz w:val="28"/>
          <w:szCs w:val="28"/>
          <w:u w:val="single"/>
        </w:rPr>
        <w:t>4</w:t>
      </w:r>
      <w:r w:rsidR="007E68C2" w:rsidRPr="007C1BBE">
        <w:rPr>
          <w:sz w:val="28"/>
          <w:szCs w:val="28"/>
          <w:u w:val="single"/>
        </w:rPr>
        <w:t>.202</w:t>
      </w:r>
      <w:r w:rsidR="007C1BBE" w:rsidRPr="007C1BBE">
        <w:rPr>
          <w:sz w:val="28"/>
          <w:szCs w:val="28"/>
          <w:u w:val="single"/>
        </w:rPr>
        <w:t>6</w:t>
      </w:r>
      <w:r w:rsidR="007E68C2" w:rsidRPr="007C1BBE">
        <w:rPr>
          <w:sz w:val="28"/>
          <w:szCs w:val="28"/>
          <w:u w:val="single"/>
        </w:rPr>
        <w:t xml:space="preserve"> по </w:t>
      </w:r>
      <w:r w:rsidR="007C1BBE" w:rsidRPr="007C1BBE">
        <w:rPr>
          <w:sz w:val="28"/>
          <w:szCs w:val="28"/>
          <w:u w:val="single"/>
        </w:rPr>
        <w:t>27</w:t>
      </w:r>
      <w:r w:rsidR="007E68C2" w:rsidRPr="007C1BBE">
        <w:rPr>
          <w:sz w:val="28"/>
          <w:szCs w:val="28"/>
          <w:u w:val="single"/>
        </w:rPr>
        <w:t>.0</w:t>
      </w:r>
      <w:r w:rsidR="007C1BBE" w:rsidRPr="007C1BBE">
        <w:rPr>
          <w:sz w:val="28"/>
          <w:szCs w:val="28"/>
          <w:u w:val="single"/>
        </w:rPr>
        <w:t>4</w:t>
      </w:r>
      <w:r w:rsidR="007E68C2" w:rsidRPr="007C1BBE">
        <w:rPr>
          <w:sz w:val="28"/>
          <w:szCs w:val="28"/>
          <w:u w:val="single"/>
        </w:rPr>
        <w:t>.202</w:t>
      </w:r>
      <w:r w:rsidR="007C1BBE" w:rsidRPr="007C1BBE">
        <w:rPr>
          <w:sz w:val="28"/>
          <w:szCs w:val="28"/>
          <w:u w:val="single"/>
        </w:rPr>
        <w:t>6</w:t>
      </w:r>
    </w:p>
    <w:p w14:paraId="38805770" w14:textId="77777777" w:rsidR="00E86964" w:rsidRPr="00F05135" w:rsidRDefault="00E86964" w:rsidP="00E86964">
      <w:pPr>
        <w:jc w:val="center"/>
        <w:rPr>
          <w:sz w:val="28"/>
          <w:szCs w:val="28"/>
        </w:rPr>
      </w:pPr>
    </w:p>
    <w:p w14:paraId="2EA73330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5F63878F" w14:textId="77777777" w:rsidR="00E86964" w:rsidRDefault="00E86964" w:rsidP="00E86964"/>
    <w:p w14:paraId="085471F6" w14:textId="77777777" w:rsidR="00E86964" w:rsidRDefault="00E86964" w:rsidP="00E86964"/>
    <w:p w14:paraId="2AA4AB42" w14:textId="77777777" w:rsidR="00E86964" w:rsidRDefault="00E86964" w:rsidP="00E86964"/>
    <w:p w14:paraId="0A4AC1FF" w14:textId="77777777" w:rsidR="00E86964" w:rsidRDefault="00E86964" w:rsidP="00E86964"/>
    <w:p w14:paraId="7100FDE5" w14:textId="77777777" w:rsidR="00E86964" w:rsidRDefault="00E86964" w:rsidP="00E86964"/>
    <w:p w14:paraId="4E19251D" w14:textId="77777777" w:rsidR="00E86964" w:rsidRDefault="00E86964" w:rsidP="00E86964"/>
    <w:p w14:paraId="35B1AB2B" w14:textId="77777777" w:rsidR="00E86964" w:rsidRDefault="00E86964" w:rsidP="00E86964"/>
    <w:p w14:paraId="7C005E18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4"/>
    <w:rsid w:val="00187568"/>
    <w:rsid w:val="001C2965"/>
    <w:rsid w:val="00264E75"/>
    <w:rsid w:val="003748D7"/>
    <w:rsid w:val="005D3246"/>
    <w:rsid w:val="005F4A88"/>
    <w:rsid w:val="007C1BBE"/>
    <w:rsid w:val="007E68C2"/>
    <w:rsid w:val="008506AA"/>
    <w:rsid w:val="00863A10"/>
    <w:rsid w:val="00901803"/>
    <w:rsid w:val="00A336BE"/>
    <w:rsid w:val="00A41A56"/>
    <w:rsid w:val="00BF270C"/>
    <w:rsid w:val="00CB1C57"/>
    <w:rsid w:val="00D061CE"/>
    <w:rsid w:val="00E16F06"/>
    <w:rsid w:val="00E23E71"/>
    <w:rsid w:val="00E3567A"/>
    <w:rsid w:val="00E36314"/>
    <w:rsid w:val="00E86964"/>
    <w:rsid w:val="00EA55B0"/>
    <w:rsid w:val="00F51CDD"/>
    <w:rsid w:val="00F71E1C"/>
    <w:rsid w:val="00FB0D73"/>
    <w:rsid w:val="00FB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AE52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E363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7&amp;n=107570&amp;dst=100005&amp;field=134&amp;date=17.05.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1598DA07D84C87F4CF4B97D57139BBD61D021E57CE6D7223C7324699C6691739D0FF4BF15DC7DFFECC7DMEsAF" TargetMode="External"/><Relationship Id="rId5" Type="http://schemas.openxmlformats.org/officeDocument/2006/relationships/hyperlink" Target="consultantplus://offline/ref=001598DA07D84C87F4CF4B97D57139BBD61D021E56CB64742CC7324699C6691739D0FF4BF15DC7DFFECC7DMEsA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C53D-0339-476F-955D-BB3A9CED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23</cp:revision>
  <cp:lastPrinted>2020-02-11T07:17:00Z</cp:lastPrinted>
  <dcterms:created xsi:type="dcterms:W3CDTF">2018-07-20T12:57:00Z</dcterms:created>
  <dcterms:modified xsi:type="dcterms:W3CDTF">2026-04-24T09:46:00Z</dcterms:modified>
</cp:coreProperties>
</file>