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384544" w:rsidRPr="00504458" w:rsidRDefault="00384544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782AD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D5E38" w:rsidRPr="0035436F">
        <w:rPr>
          <w:rFonts w:ascii="Times New Roman" w:hAnsi="Times New Roman" w:cs="Times New Roman"/>
          <w:sz w:val="28"/>
          <w:szCs w:val="28"/>
        </w:rPr>
        <w:t>«</w:t>
      </w:r>
      <w:r w:rsidR="00561EB7" w:rsidRPr="00561EB7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муниципального образования городской округ город-герой Мурманск</w:t>
      </w:r>
      <w:r w:rsidR="004D5E38" w:rsidRPr="0035436F">
        <w:rPr>
          <w:rFonts w:ascii="Times New Roman" w:hAnsi="Times New Roman" w:cs="Times New Roman"/>
          <w:sz w:val="28"/>
          <w:szCs w:val="28"/>
        </w:rPr>
        <w:t>»</w:t>
      </w:r>
      <w:r w:rsidRPr="0035436F">
        <w:rPr>
          <w:rFonts w:ascii="Times New Roman" w:hAnsi="Times New Roman" w:cs="Times New Roman"/>
          <w:sz w:val="28"/>
          <w:szCs w:val="28"/>
        </w:rPr>
        <w:t>,</w:t>
      </w:r>
      <w:r w:rsidRPr="0035436F">
        <w:rPr>
          <w:sz w:val="24"/>
          <w:szCs w:val="24"/>
        </w:rPr>
        <w:t xml:space="preserve"> </w:t>
      </w:r>
      <w:r w:rsidRPr="0035436F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>
        <w:rPr>
          <w:rFonts w:ascii="Times New Roman" w:hAnsi="Times New Roman" w:cs="Times New Roman"/>
          <w:sz w:val="28"/>
          <w:szCs w:val="28"/>
        </w:rPr>
        <w:t>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3448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3556" w:rsidRPr="00ED3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</w:t>
                            </w:r>
                            <w:bookmarkStart w:id="0" w:name="_GoBack"/>
                            <w:bookmarkEnd w:id="0"/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ект Ленина, дом 77, комитет территориального развития </w:t>
                            </w:r>
                            <w:r w:rsidR="00561E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D3556" w:rsidRPr="00ED3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</w:t>
                      </w:r>
                      <w:bookmarkStart w:id="1" w:name="_GoBack"/>
                      <w:bookmarkEnd w:id="1"/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ект Ленина, дом 77, комитет территориального развития </w:t>
                      </w:r>
                      <w:r w:rsidR="00561E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5436F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4D5E38" w:rsidRPr="0035436F">
        <w:rPr>
          <w:rFonts w:ascii="Times New Roman" w:hAnsi="Times New Roman" w:cs="Times New Roman"/>
          <w:sz w:val="24"/>
          <w:szCs w:val="24"/>
        </w:rPr>
        <w:t>«</w:t>
      </w:r>
      <w:r w:rsidR="00561EB7" w:rsidRPr="00561EB7">
        <w:rPr>
          <w:rFonts w:ascii="Times New Roman" w:hAnsi="Times New Roman" w:cs="Times New Roman"/>
          <w:sz w:val="24"/>
          <w:szCs w:val="24"/>
        </w:rPr>
        <w:t>О внесении изменений в генеральный план муниципального образования городской округ город-герой Мурманск</w:t>
      </w:r>
      <w:r w:rsidR="004D5E38" w:rsidRPr="0035436F">
        <w:rPr>
          <w:rFonts w:ascii="Times New Roman" w:hAnsi="Times New Roman" w:cs="Times New Roman"/>
          <w:sz w:val="24"/>
          <w:szCs w:val="24"/>
        </w:rPr>
        <w:t>»</w:t>
      </w:r>
      <w:r w:rsidRPr="0035436F"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01B17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91F"/>
    <w:rsid w:val="00101919"/>
    <w:rsid w:val="001E2697"/>
    <w:rsid w:val="002036DA"/>
    <w:rsid w:val="002F49A2"/>
    <w:rsid w:val="00351BB4"/>
    <w:rsid w:val="0035436F"/>
    <w:rsid w:val="00374EE5"/>
    <w:rsid w:val="00384544"/>
    <w:rsid w:val="004B5E7F"/>
    <w:rsid w:val="004D5E38"/>
    <w:rsid w:val="00527231"/>
    <w:rsid w:val="00561EB7"/>
    <w:rsid w:val="0071392E"/>
    <w:rsid w:val="00782ADB"/>
    <w:rsid w:val="007C2248"/>
    <w:rsid w:val="00801B17"/>
    <w:rsid w:val="008C1AD3"/>
    <w:rsid w:val="00917F87"/>
    <w:rsid w:val="009574FE"/>
    <w:rsid w:val="00B161C8"/>
    <w:rsid w:val="00E51667"/>
    <w:rsid w:val="00ED3556"/>
    <w:rsid w:val="00F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21</cp:revision>
  <cp:lastPrinted>2021-09-30T08:28:00Z</cp:lastPrinted>
  <dcterms:created xsi:type="dcterms:W3CDTF">2018-10-29T07:38:00Z</dcterms:created>
  <dcterms:modified xsi:type="dcterms:W3CDTF">2026-04-10T12:18:00Z</dcterms:modified>
</cp:coreProperties>
</file>