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963203375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9632033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3707471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4370747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68996441" w:edGrp="everyone" w:displacedByCustomXml="prev"/>
        <w:p w:rsidR="00FD3B16" w:rsidRPr="00FD3B16" w:rsidRDefault="00A6394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D1837">
            <w:rPr>
              <w:b/>
              <w:szCs w:val="28"/>
            </w:rPr>
            <w:t>О</w:t>
          </w:r>
          <w:r>
            <w:rPr>
              <w:b/>
              <w:szCs w:val="28"/>
            </w:rPr>
            <w:t>б утверждении состава конкурсной комиссии по</w:t>
          </w:r>
          <w:r w:rsidRPr="003D1837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проведению общегородского конкурса «Дом, в котором мы живем» в 202</w:t>
          </w:r>
          <w:r w:rsidR="001D0F9F">
            <w:rPr>
              <w:b/>
              <w:szCs w:val="28"/>
            </w:rPr>
            <w:t>5</w:t>
          </w:r>
          <w:bookmarkStart w:id="2" w:name="_GoBack"/>
          <w:bookmarkEnd w:id="2"/>
          <w:r>
            <w:rPr>
              <w:b/>
              <w:szCs w:val="28"/>
            </w:rPr>
            <w:t xml:space="preserve"> году</w:t>
          </w:r>
        </w:p>
        <w:permEnd w:id="14689964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D0F9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8254518" w:edGrp="everyone"/>
      <w:r w:rsidRPr="00B94892">
        <w:rPr>
          <w:szCs w:val="28"/>
        </w:rPr>
        <w:t xml:space="preserve">В </w:t>
      </w:r>
      <w:r w:rsidRPr="004713BF">
        <w:rPr>
          <w:color w:val="000000"/>
          <w:szCs w:val="28"/>
        </w:rPr>
        <w:t xml:space="preserve">соответствии с главой 57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290DAF">
        <w:rPr>
          <w:color w:val="000000"/>
          <w:szCs w:val="28"/>
        </w:rPr>
        <w:t>Уставом муниципального образования городской округ город-герой Мурманск</w:t>
      </w:r>
      <w:r w:rsidRPr="004713BF">
        <w:rPr>
          <w:color w:val="000000"/>
          <w:szCs w:val="28"/>
        </w:rPr>
        <w:t xml:space="preserve"> и в целях </w:t>
      </w:r>
      <w:r w:rsidRPr="00532525">
        <w:rPr>
          <w:szCs w:val="28"/>
        </w:rPr>
        <w:t>стимулирования работы управляющих/обслуживающих организаций, товариществ собственников недвижимости, жилищных и жилищно-строительных кооперативов в городе Мурманске</w:t>
      </w:r>
      <w:permEnd w:id="8282545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6394E" w:rsidRDefault="00A6394E" w:rsidP="00645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0460319" w:edGrp="everyone"/>
      <w:r w:rsidRPr="008260E1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Утвердить состав конкурсной комиссии по проведению общегородского конкурса «Дом, в котором мы живем» в 202</w:t>
      </w:r>
      <w:r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году согласно приложению к настоящему постановлению.</w:t>
      </w:r>
    </w:p>
    <w:p w:rsidR="00A6394E" w:rsidRDefault="00A6394E" w:rsidP="00645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6394E" w:rsidRDefault="00A6394E" w:rsidP="00645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1D0F9F" w:rsidRPr="005A1449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приложениями на официальном сайте администрации города Мурманска в сети Интернет</w:t>
      </w:r>
      <w:r w:rsidR="001D0F9F">
        <w:rPr>
          <w:szCs w:val="28"/>
        </w:rPr>
        <w:t>.</w:t>
      </w:r>
    </w:p>
    <w:p w:rsidR="00A6394E" w:rsidRDefault="00A6394E" w:rsidP="00645A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A6394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="001D0F9F">
        <w:rPr>
          <w:color w:val="000000"/>
          <w:szCs w:val="28"/>
        </w:rPr>
        <w:t xml:space="preserve">Контроль </w:t>
      </w:r>
      <w:r w:rsidR="001D0F9F" w:rsidRPr="004713BF">
        <w:rPr>
          <w:color w:val="000000"/>
          <w:szCs w:val="28"/>
        </w:rPr>
        <w:t xml:space="preserve">за </w:t>
      </w:r>
      <w:r w:rsidR="001D0F9F">
        <w:rPr>
          <w:color w:val="000000"/>
          <w:szCs w:val="28"/>
        </w:rPr>
        <w:t>вы</w:t>
      </w:r>
      <w:r w:rsidR="001D0F9F" w:rsidRPr="004713BF">
        <w:rPr>
          <w:color w:val="000000"/>
          <w:szCs w:val="28"/>
        </w:rPr>
        <w:t>полнением настоящего постановления возложить на</w:t>
      </w:r>
      <w:r w:rsidR="001D0F9F" w:rsidRPr="00985FD9">
        <w:rPr>
          <w:color w:val="000000"/>
          <w:szCs w:val="28"/>
        </w:rPr>
        <w:t xml:space="preserve"> </w:t>
      </w:r>
      <w:r w:rsidR="001D0F9F">
        <w:rPr>
          <w:color w:val="000000"/>
          <w:szCs w:val="28"/>
        </w:rPr>
        <w:t xml:space="preserve">первого </w:t>
      </w:r>
      <w:r w:rsidR="001D0F9F" w:rsidRPr="00985FD9">
        <w:rPr>
          <w:color w:val="000000"/>
          <w:szCs w:val="28"/>
        </w:rPr>
        <w:t xml:space="preserve">заместителя </w:t>
      </w:r>
      <w:r w:rsidR="001D0F9F">
        <w:rPr>
          <w:color w:val="000000"/>
          <w:szCs w:val="28"/>
        </w:rPr>
        <w:t>Г</w:t>
      </w:r>
      <w:r w:rsidR="001D0F9F" w:rsidRPr="00985FD9">
        <w:rPr>
          <w:color w:val="000000"/>
          <w:szCs w:val="28"/>
        </w:rPr>
        <w:t xml:space="preserve">лавы города Мурманска </w:t>
      </w:r>
      <w:r w:rsidR="001D0F9F">
        <w:rPr>
          <w:szCs w:val="28"/>
        </w:rPr>
        <w:t>Лебедева И.Н</w:t>
      </w:r>
      <w:r w:rsidR="001D0F9F" w:rsidRPr="00985FD9">
        <w:rPr>
          <w:color w:val="000000"/>
          <w:szCs w:val="28"/>
        </w:rPr>
        <w:t>.</w:t>
      </w:r>
      <w:permEnd w:id="7004603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07293108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Сердечкин</w:t>
      </w:r>
      <w:permEnd w:id="707293108"/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D0F9F"/>
    <w:rsid w:val="001E2AD3"/>
    <w:rsid w:val="00200532"/>
    <w:rsid w:val="00212D8C"/>
    <w:rsid w:val="0028113A"/>
    <w:rsid w:val="002B3B64"/>
    <w:rsid w:val="002E77CB"/>
    <w:rsid w:val="00316F7C"/>
    <w:rsid w:val="00355EAC"/>
    <w:rsid w:val="003C40CE"/>
    <w:rsid w:val="003F69D6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F3C94"/>
    <w:rsid w:val="00630398"/>
    <w:rsid w:val="00653E17"/>
    <w:rsid w:val="00683347"/>
    <w:rsid w:val="006C713C"/>
    <w:rsid w:val="006D74E8"/>
    <w:rsid w:val="007833C5"/>
    <w:rsid w:val="00806B47"/>
    <w:rsid w:val="008A4CC6"/>
    <w:rsid w:val="008D6020"/>
    <w:rsid w:val="008F7588"/>
    <w:rsid w:val="009D5CCF"/>
    <w:rsid w:val="00A0484D"/>
    <w:rsid w:val="00A6394E"/>
    <w:rsid w:val="00AD3188"/>
    <w:rsid w:val="00B26F81"/>
    <w:rsid w:val="00B63303"/>
    <w:rsid w:val="00B640FF"/>
    <w:rsid w:val="00B75FE6"/>
    <w:rsid w:val="00B973CB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Шараг Валерий Игоревич</cp:lastModifiedBy>
  <cp:revision>3</cp:revision>
  <cp:lastPrinted>2018-12-04T13:50:00Z</cp:lastPrinted>
  <dcterms:created xsi:type="dcterms:W3CDTF">2025-06-04T13:11:00Z</dcterms:created>
  <dcterms:modified xsi:type="dcterms:W3CDTF">2025-06-04T13:13:00Z</dcterms:modified>
</cp:coreProperties>
</file>