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 Мурманска</w:t>
            </w:r>
          </w:p>
          <w:p w:rsidR="00990EB6" w:rsidRPr="00B0002A" w:rsidRDefault="00203BF4" w:rsidP="00B0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6"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90EB6" w:rsidRPr="00CC16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5E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0002A" w:rsidRPr="00B0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E7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440641" w:rsidRPr="00440641" w:rsidRDefault="00990EB6" w:rsidP="00990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2C" w:rsidRDefault="00440641" w:rsidP="0044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D62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субсидии на возмещение затрат, связанных с обучением эффективному управлению многоквартирным домом, </w:t>
      </w:r>
    </w:p>
    <w:p w:rsidR="008E023D" w:rsidRPr="00500D62" w:rsidRDefault="00440641" w:rsidP="0044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D62">
        <w:rPr>
          <w:rFonts w:ascii="Times New Roman" w:hAnsi="Times New Roman" w:cs="Times New Roman"/>
          <w:bCs/>
          <w:sz w:val="28"/>
          <w:szCs w:val="28"/>
        </w:rPr>
        <w:t>сметному делу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E023D">
        <w:rPr>
          <w:rFonts w:ascii="Times New Roman" w:hAnsi="Times New Roman" w:cs="Times New Roman"/>
          <w:sz w:val="28"/>
          <w:szCs w:val="28"/>
        </w:rPr>
        <w:t>Настоящий порядок предоставлени</w:t>
      </w:r>
      <w:r w:rsidR="00995DF5">
        <w:rPr>
          <w:rFonts w:ascii="Times New Roman" w:hAnsi="Times New Roman" w:cs="Times New Roman"/>
          <w:sz w:val="28"/>
          <w:szCs w:val="28"/>
        </w:rPr>
        <w:t>я субсидии на возмещение затрат, связанных  с обучением эффективному управлению  многоквартирным домом, сметному делу</w:t>
      </w:r>
      <w:r w:rsidR="008E023D">
        <w:rPr>
          <w:rFonts w:ascii="Times New Roman" w:hAnsi="Times New Roman" w:cs="Times New Roman"/>
          <w:sz w:val="28"/>
          <w:szCs w:val="28"/>
        </w:rPr>
        <w:t xml:space="preserve"> (далее - Порядок и Субсидия соответственно)</w:t>
      </w:r>
      <w:r w:rsidR="00203BF4">
        <w:rPr>
          <w:rFonts w:ascii="Times New Roman" w:hAnsi="Times New Roman" w:cs="Times New Roman"/>
          <w:sz w:val="28"/>
          <w:szCs w:val="28"/>
        </w:rPr>
        <w:t>,</w:t>
      </w:r>
      <w:r w:rsidR="008E023D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категории и критерии отбора </w:t>
      </w:r>
      <w:r w:rsidR="00FC7D13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>
        <w:rPr>
          <w:rFonts w:ascii="Times New Roman" w:hAnsi="Times New Roman" w:cs="Times New Roman"/>
          <w:sz w:val="28"/>
          <w:szCs w:val="28"/>
        </w:rPr>
        <w:t>юридических лиц, имеющих право на получение Субсидии;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C00A80" w:rsidRDefault="00C00A80" w:rsidP="00C0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8E023D" w:rsidRDefault="00BC593A" w:rsidP="00482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</w:t>
      </w:r>
      <w:r w:rsidR="0048200F">
        <w:rPr>
          <w:rFonts w:ascii="Times New Roman" w:hAnsi="Times New Roman" w:cs="Times New Roman"/>
          <w:sz w:val="28"/>
          <w:szCs w:val="28"/>
        </w:rPr>
        <w:t>ами</w:t>
      </w:r>
      <w:r w:rsidR="008E023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условий, целей и порядка предоставления Субсидии их получателями.</w:t>
      </w:r>
    </w:p>
    <w:p w:rsidR="008E023D" w:rsidRPr="00DC7654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DC7654">
        <w:rPr>
          <w:rFonts w:ascii="Times New Roman" w:hAnsi="Times New Roman" w:cs="Times New Roman"/>
          <w:sz w:val="28"/>
          <w:szCs w:val="28"/>
        </w:rPr>
        <w:t>1.2. Цели предоставления Субсидии:</w:t>
      </w:r>
    </w:p>
    <w:p w:rsidR="008E023D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8E023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возмещения затрат </w:t>
      </w:r>
      <w:r w:rsidR="00FC7D13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="008E023D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FC7D13">
        <w:rPr>
          <w:rFonts w:ascii="Times New Roman" w:hAnsi="Times New Roman" w:cs="Times New Roman"/>
          <w:sz w:val="28"/>
          <w:szCs w:val="28"/>
        </w:rPr>
        <w:t xml:space="preserve">связанных  с обучением эффективному управлению  многоквартирным домом, сметному делу </w:t>
      </w:r>
      <w:r w:rsidR="00203BF4">
        <w:rPr>
          <w:rFonts w:ascii="Times New Roman" w:hAnsi="Times New Roman" w:cs="Times New Roman"/>
          <w:sz w:val="28"/>
          <w:szCs w:val="28"/>
        </w:rPr>
        <w:t>(далее - Получатель с</w:t>
      </w:r>
      <w:r w:rsidR="008E023D">
        <w:rPr>
          <w:rFonts w:ascii="Times New Roman" w:hAnsi="Times New Roman" w:cs="Times New Roman"/>
          <w:sz w:val="28"/>
          <w:szCs w:val="28"/>
        </w:rPr>
        <w:t>убсидии).</w:t>
      </w:r>
    </w:p>
    <w:p w:rsidR="009E2B9C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="009E2B9C">
        <w:rPr>
          <w:rFonts w:ascii="Times New Roman" w:hAnsi="Times New Roman" w:cs="Times New Roman"/>
          <w:sz w:val="28"/>
          <w:szCs w:val="28"/>
        </w:rPr>
        <w:t>Под физическими лицами, имеющими право на получение Субсидии, в рамках настоящего Порядка понимаются собственники помещений в многоквартирном доме (далее - МКД), являющиеся членами инициативных групп граждан - совет многоквартирного дома (далее - Совет МКД) и председатели товариществ собственников недвижимости в виде товариществ собственников жилья (далее - ТСН в виде ТСЖ) или жилищного, жилищно-строительного кооператива (далее - ЖСК).</w:t>
      </w:r>
    </w:p>
    <w:p w:rsidR="009E2B9C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9E2B9C">
        <w:rPr>
          <w:rFonts w:ascii="Times New Roman" w:hAnsi="Times New Roman" w:cs="Times New Roman"/>
          <w:sz w:val="28"/>
          <w:szCs w:val="28"/>
        </w:rPr>
        <w:t>Под юридическими лицами, имеющими право на получение Субсидии, в рамках настоящего Порядка понимаются ТСН в виде ТСЖ и ЖСК.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</w:t>
      </w:r>
      <w:r w:rsidR="00662017">
        <w:rPr>
          <w:rFonts w:ascii="Times New Roman" w:hAnsi="Times New Roman" w:cs="Times New Roman"/>
          <w:sz w:val="28"/>
          <w:szCs w:val="28"/>
        </w:rPr>
        <w:t xml:space="preserve">комитету по жилищной </w:t>
      </w:r>
      <w:r w:rsidR="00662017">
        <w:rPr>
          <w:rFonts w:ascii="Times New Roman" w:hAnsi="Times New Roman" w:cs="Times New Roman"/>
          <w:sz w:val="28"/>
          <w:szCs w:val="28"/>
        </w:rPr>
        <w:lastRenderedPageBreak/>
        <w:t xml:space="preserve">политике администрации города Мурманска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62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на цели, указанные в </w:t>
      </w:r>
      <w:hyperlink w:anchor="Par16" w:history="1">
        <w:r w:rsidRPr="00F7586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Право на получение Субсидии имеют</w:t>
      </w:r>
      <w:r w:rsidR="00F75866">
        <w:rPr>
          <w:rFonts w:ascii="Times New Roman" w:hAnsi="Times New Roman" w:cs="Times New Roman"/>
          <w:sz w:val="28"/>
          <w:szCs w:val="28"/>
        </w:rPr>
        <w:t xml:space="preserve"> физические и 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</w:t>
      </w:r>
      <w:r w:rsidR="0097548F">
        <w:rPr>
          <w:rFonts w:ascii="Times New Roman" w:hAnsi="Times New Roman" w:cs="Times New Roman"/>
          <w:sz w:val="28"/>
          <w:szCs w:val="28"/>
        </w:rPr>
        <w:t xml:space="preserve"> указанные в пунктах 1.2.2,</w:t>
      </w:r>
      <w:r w:rsidR="009B2D75">
        <w:rPr>
          <w:rFonts w:ascii="Times New Roman" w:hAnsi="Times New Roman" w:cs="Times New Roman"/>
          <w:sz w:val="28"/>
          <w:szCs w:val="28"/>
        </w:rPr>
        <w:t xml:space="preserve"> </w:t>
      </w:r>
      <w:r w:rsidR="0097548F">
        <w:rPr>
          <w:rFonts w:ascii="Times New Roman" w:hAnsi="Times New Roman" w:cs="Times New Roman"/>
          <w:sz w:val="28"/>
          <w:szCs w:val="28"/>
        </w:rPr>
        <w:t xml:space="preserve">1.2.3,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66">
        <w:rPr>
          <w:rFonts w:ascii="Times New Roman" w:hAnsi="Times New Roman" w:cs="Times New Roman"/>
          <w:sz w:val="28"/>
          <w:szCs w:val="28"/>
        </w:rPr>
        <w:t>у которых возникли затраты, связанные с обучением эффективному управлению многоквартирным домом, сметному делу</w:t>
      </w:r>
      <w:r w:rsidR="0058226C">
        <w:rPr>
          <w:rFonts w:ascii="Times New Roman" w:hAnsi="Times New Roman" w:cs="Times New Roman"/>
          <w:sz w:val="28"/>
          <w:szCs w:val="28"/>
        </w:rPr>
        <w:t>.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35" w:rsidRPr="0097548F" w:rsidRDefault="0097548F" w:rsidP="00BD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9D1">
        <w:rPr>
          <w:rFonts w:ascii="Times New Roman" w:hAnsi="Times New Roman" w:cs="Times New Roman"/>
          <w:sz w:val="28"/>
          <w:szCs w:val="28"/>
        </w:rPr>
        <w:t>1</w:t>
      </w:r>
      <w:r w:rsidR="005C2314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</w:t>
      </w:r>
      <w:hyperlink r:id="rId9" w:history="1">
        <w:r w:rsidR="005C2314" w:rsidRPr="00E54A2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>, заключенного в соответствии с типовой формой соглашения,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548F">
        <w:rPr>
          <w:rFonts w:ascii="Times New Roman" w:hAnsi="Times New Roman" w:cs="Times New Roman"/>
          <w:sz w:val="28"/>
          <w:szCs w:val="28"/>
        </w:rPr>
        <w:t>утвержденной</w:t>
      </w:r>
      <w:r w:rsidR="00FD45FA" w:rsidRPr="0097548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="009B2D75">
        <w:rPr>
          <w:rFonts w:ascii="Times New Roman" w:hAnsi="Times New Roman" w:cs="Times New Roman"/>
          <w:sz w:val="28"/>
          <w:szCs w:val="28"/>
        </w:rPr>
        <w:t>у</w:t>
      </w:r>
      <w:r w:rsidR="00011335" w:rsidRPr="0097548F">
        <w:rPr>
          <w:rFonts w:ascii="Times New Roman" w:hAnsi="Times New Roman" w:cs="Times New Roman"/>
          <w:sz w:val="28"/>
          <w:szCs w:val="28"/>
        </w:rPr>
        <w:t>правления финансов администрации города Мурманска</w:t>
      </w:r>
      <w:proofErr w:type="gramEnd"/>
      <w:r w:rsidR="00FD45FA" w:rsidRPr="0097548F">
        <w:rPr>
          <w:rFonts w:ascii="Times New Roman" w:hAnsi="Times New Roman" w:cs="Times New Roman"/>
          <w:sz w:val="28"/>
          <w:szCs w:val="28"/>
        </w:rPr>
        <w:t xml:space="preserve"> № 39 от 20.03.2017</w:t>
      </w:r>
      <w:r w:rsidR="0048200F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11335" w:rsidRPr="0097548F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5C231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0"/>
      <w:bookmarkEnd w:id="1"/>
      <w:r w:rsidR="00F36713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Субсидии Получатели субсидии - физические лица представляют в Комитет следующие документы:</w:t>
      </w:r>
    </w:p>
    <w:p w:rsidR="00F36713" w:rsidRDefault="00EC29D1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>.1. Заявление о предоставлении Субсидии с указанием банковских реквизитов физического лица для перечисления денежных средств.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9D1">
        <w:rPr>
          <w:rFonts w:ascii="Times New Roman" w:hAnsi="Times New Roman" w:cs="Times New Roman"/>
          <w:sz w:val="28"/>
          <w:szCs w:val="28"/>
        </w:rPr>
        <w:t>2</w:t>
      </w:r>
      <w:r w:rsidR="00F36713">
        <w:rPr>
          <w:rFonts w:ascii="Times New Roman" w:hAnsi="Times New Roman" w:cs="Times New Roman"/>
          <w:sz w:val="28"/>
          <w:szCs w:val="28"/>
        </w:rPr>
        <w:t>.2. Копии протоколов общего собрания собственников помещений в МКД о выборе способа управления, об избрании председателя ТСН в виде ТСЖ или ЖСК либо копию протокола общего собрания собственников помещений в МКД о выборе Совета МКД.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9D1">
        <w:rPr>
          <w:rFonts w:ascii="Times New Roman" w:hAnsi="Times New Roman" w:cs="Times New Roman"/>
          <w:sz w:val="28"/>
          <w:szCs w:val="28"/>
        </w:rPr>
        <w:t>2</w:t>
      </w:r>
      <w:r w:rsidR="00F36713">
        <w:rPr>
          <w:rFonts w:ascii="Times New Roman" w:hAnsi="Times New Roman" w:cs="Times New Roman"/>
          <w:sz w:val="28"/>
          <w:szCs w:val="28"/>
        </w:rPr>
        <w:t>.3. Копию паспорта Получателя субсид</w:t>
      </w:r>
      <w:r>
        <w:rPr>
          <w:rFonts w:ascii="Times New Roman" w:hAnsi="Times New Roman" w:cs="Times New Roman"/>
          <w:sz w:val="28"/>
          <w:szCs w:val="28"/>
        </w:rPr>
        <w:t>ии, в том числе копию страницы «Место жительства»</w:t>
      </w:r>
      <w:r w:rsidR="00F36713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9D1">
        <w:rPr>
          <w:rFonts w:ascii="Times New Roman" w:hAnsi="Times New Roman" w:cs="Times New Roman"/>
          <w:sz w:val="28"/>
          <w:szCs w:val="28"/>
        </w:rPr>
        <w:t>2</w:t>
      </w:r>
      <w:r w:rsidR="00F36713">
        <w:rPr>
          <w:rFonts w:ascii="Times New Roman" w:hAnsi="Times New Roman" w:cs="Times New Roman"/>
          <w:sz w:val="28"/>
          <w:szCs w:val="28"/>
        </w:rPr>
        <w:t>.4. Копию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F36713" w:rsidRDefault="00EC29D1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>.5. Копию документа о прохождении обучения (удостоверение или свидетельство о повышении квалификации).</w:t>
      </w:r>
    </w:p>
    <w:p w:rsidR="00F36713" w:rsidRDefault="00DD7A92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Субсидии Получатели субсидии - юридические лица представляют в Комитет</w:t>
      </w:r>
      <w:r w:rsidR="00F8310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F36713">
        <w:rPr>
          <w:rFonts w:ascii="Times New Roman" w:hAnsi="Times New Roman" w:cs="Times New Roman"/>
          <w:sz w:val="28"/>
          <w:szCs w:val="28"/>
        </w:rPr>
        <w:t>: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A92">
        <w:rPr>
          <w:rFonts w:ascii="Times New Roman" w:hAnsi="Times New Roman" w:cs="Times New Roman"/>
          <w:sz w:val="28"/>
          <w:szCs w:val="28"/>
        </w:rPr>
        <w:t>3</w:t>
      </w:r>
      <w:r w:rsidR="00F36713">
        <w:rPr>
          <w:rFonts w:ascii="Times New Roman" w:hAnsi="Times New Roman" w:cs="Times New Roman"/>
          <w:sz w:val="28"/>
          <w:szCs w:val="28"/>
        </w:rPr>
        <w:t>.1. Заявление о предоставлении Субсидии.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200F">
        <w:rPr>
          <w:rFonts w:ascii="Times New Roman" w:hAnsi="Times New Roman" w:cs="Times New Roman"/>
          <w:sz w:val="28"/>
          <w:szCs w:val="28"/>
        </w:rPr>
        <w:t>4</w:t>
      </w:r>
      <w:r w:rsidR="00F36713">
        <w:rPr>
          <w:rFonts w:ascii="Times New Roman" w:hAnsi="Times New Roman" w:cs="Times New Roman"/>
          <w:sz w:val="28"/>
          <w:szCs w:val="28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A92">
        <w:rPr>
          <w:rFonts w:ascii="Times New Roman" w:hAnsi="Times New Roman" w:cs="Times New Roman"/>
          <w:sz w:val="28"/>
          <w:szCs w:val="28"/>
        </w:rPr>
        <w:t>3</w:t>
      </w:r>
      <w:r w:rsidR="00F36713">
        <w:rPr>
          <w:rFonts w:ascii="Times New Roman" w:hAnsi="Times New Roman" w:cs="Times New Roman"/>
          <w:sz w:val="28"/>
          <w:szCs w:val="28"/>
        </w:rPr>
        <w:t>.3. Копии протоколов общего собрания собственников помещений в МКД о выборе способа управления и об избрании председателя ТСН в виде ТСЖ или ЖСК.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A92">
        <w:rPr>
          <w:rFonts w:ascii="Times New Roman" w:hAnsi="Times New Roman" w:cs="Times New Roman"/>
          <w:sz w:val="28"/>
          <w:szCs w:val="28"/>
        </w:rPr>
        <w:t>3</w:t>
      </w:r>
      <w:r w:rsidR="00F36713">
        <w:rPr>
          <w:rFonts w:ascii="Times New Roman" w:hAnsi="Times New Roman" w:cs="Times New Roman"/>
          <w:sz w:val="28"/>
          <w:szCs w:val="28"/>
        </w:rPr>
        <w:t>.4.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A92">
        <w:rPr>
          <w:rFonts w:ascii="Times New Roman" w:hAnsi="Times New Roman" w:cs="Times New Roman"/>
          <w:sz w:val="28"/>
          <w:szCs w:val="28"/>
        </w:rPr>
        <w:t>3</w:t>
      </w:r>
      <w:r w:rsidR="00F36713">
        <w:rPr>
          <w:rFonts w:ascii="Times New Roman" w:hAnsi="Times New Roman" w:cs="Times New Roman"/>
          <w:sz w:val="28"/>
          <w:szCs w:val="28"/>
        </w:rPr>
        <w:t>.5. Копию документа о прохождении обучения (удостоверение или свидетельство о повышении квалификации).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9410A7">
        <w:rPr>
          <w:rFonts w:ascii="Times New Roman" w:hAnsi="Times New Roman" w:cs="Times New Roman"/>
          <w:sz w:val="28"/>
          <w:szCs w:val="28"/>
        </w:rPr>
        <w:t>4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046186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0" w:history="1">
        <w:r w:rsidR="00DD7A9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F36713" w:rsidRPr="004C3A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="00DD7A9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нумеруются, пр</w:t>
      </w:r>
      <w:r w:rsidR="004C3A40">
        <w:rPr>
          <w:rFonts w:ascii="Times New Roman" w:hAnsi="Times New Roman" w:cs="Times New Roman"/>
          <w:sz w:val="28"/>
          <w:szCs w:val="28"/>
        </w:rPr>
        <w:t>ошиваются, скрепляются записью «</w:t>
      </w:r>
      <w:r w:rsidR="00F36713">
        <w:rPr>
          <w:rFonts w:ascii="Times New Roman" w:hAnsi="Times New Roman" w:cs="Times New Roman"/>
          <w:sz w:val="28"/>
          <w:szCs w:val="28"/>
        </w:rPr>
        <w:t>Про</w:t>
      </w:r>
      <w:r w:rsidR="004C3A40">
        <w:rPr>
          <w:rFonts w:ascii="Times New Roman" w:hAnsi="Times New Roman" w:cs="Times New Roman"/>
          <w:sz w:val="28"/>
          <w:szCs w:val="28"/>
        </w:rPr>
        <w:t>шито и пронумеровано ___ листов»</w:t>
      </w:r>
      <w:r w:rsidR="00F36713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 Получателя субсидии, </w:t>
      </w:r>
      <w:r w:rsidR="00F36713">
        <w:rPr>
          <w:rFonts w:ascii="Times New Roman" w:hAnsi="Times New Roman" w:cs="Times New Roman"/>
          <w:sz w:val="28"/>
          <w:szCs w:val="28"/>
        </w:rPr>
        <w:lastRenderedPageBreak/>
        <w:t>заверяются подписью Получателя субсидии и печатью Получателя субсидии (при наличии).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</w:t>
      </w:r>
      <w:r w:rsidR="004C3A40">
        <w:rPr>
          <w:rFonts w:ascii="Times New Roman" w:hAnsi="Times New Roman" w:cs="Times New Roman"/>
          <w:sz w:val="28"/>
          <w:szCs w:val="28"/>
        </w:rPr>
        <w:t>ментов должны содержать запись «Копия верна»</w:t>
      </w:r>
      <w:r>
        <w:rPr>
          <w:rFonts w:ascii="Times New Roman" w:hAnsi="Times New Roman" w:cs="Times New Roman"/>
          <w:sz w:val="28"/>
          <w:szCs w:val="28"/>
        </w:rPr>
        <w:t>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9410A7">
        <w:rPr>
          <w:rFonts w:ascii="Times New Roman" w:hAnsi="Times New Roman" w:cs="Times New Roman"/>
          <w:sz w:val="28"/>
          <w:szCs w:val="28"/>
        </w:rPr>
        <w:t>5</w:t>
      </w:r>
      <w:r w:rsidR="00F36713">
        <w:rPr>
          <w:rFonts w:ascii="Times New Roman" w:hAnsi="Times New Roman" w:cs="Times New Roman"/>
          <w:sz w:val="28"/>
          <w:szCs w:val="28"/>
        </w:rPr>
        <w:t xml:space="preserve">. </w:t>
      </w:r>
      <w:r w:rsidR="00BC593A">
        <w:rPr>
          <w:rFonts w:ascii="Times New Roman" w:hAnsi="Times New Roman" w:cs="Times New Roman"/>
          <w:sz w:val="28"/>
          <w:szCs w:val="28"/>
        </w:rPr>
        <w:t> </w:t>
      </w:r>
      <w:r w:rsidR="00F36713">
        <w:rPr>
          <w:rFonts w:ascii="Times New Roman" w:hAnsi="Times New Roman" w:cs="Times New Roman"/>
          <w:sz w:val="28"/>
          <w:szCs w:val="28"/>
        </w:rPr>
        <w:t>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F36713" w:rsidRDefault="009410A7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6713">
        <w:rPr>
          <w:rFonts w:ascii="Times New Roman" w:hAnsi="Times New Roman" w:cs="Times New Roman"/>
          <w:sz w:val="28"/>
          <w:szCs w:val="28"/>
        </w:rPr>
        <w:t xml:space="preserve">. </w:t>
      </w:r>
      <w:r w:rsidR="00BC593A">
        <w:rPr>
          <w:rFonts w:ascii="Times New Roman" w:hAnsi="Times New Roman" w:cs="Times New Roman"/>
          <w:sz w:val="28"/>
          <w:szCs w:val="28"/>
        </w:rPr>
        <w:t>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требований к составу и (или) содержанию представленных документов, предусмотренных </w:t>
      </w:r>
      <w:r w:rsidR="00046186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0" w:history="1"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F36713">
        <w:rPr>
          <w:rFonts w:ascii="Times New Roman" w:hAnsi="Times New Roman" w:cs="Times New Roman"/>
          <w:sz w:val="28"/>
          <w:szCs w:val="28"/>
        </w:rPr>
        <w:t xml:space="preserve"> и </w:t>
      </w:r>
      <w:r w:rsidR="004C3A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0A7">
        <w:rPr>
          <w:rFonts w:ascii="Times New Roman" w:hAnsi="Times New Roman" w:cs="Times New Roman"/>
          <w:sz w:val="28"/>
          <w:szCs w:val="28"/>
        </w:rPr>
        <w:t>7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требований к оформлению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2.</w:t>
      </w:r>
      <w:r w:rsidR="004820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3 (трех) рабочих дней после завершения проверки, предусмотренной </w:t>
      </w:r>
      <w:r w:rsidR="008E3D9F">
        <w:rPr>
          <w:rFonts w:ascii="Times New Roman" w:hAnsi="Times New Roman" w:cs="Times New Roman"/>
          <w:sz w:val="28"/>
          <w:szCs w:val="28"/>
        </w:rPr>
        <w:t>пунктом 2.</w:t>
      </w:r>
      <w:r w:rsidR="0048200F">
        <w:rPr>
          <w:rFonts w:ascii="Times New Roman" w:hAnsi="Times New Roman" w:cs="Times New Roman"/>
          <w:sz w:val="28"/>
          <w:szCs w:val="28"/>
        </w:rPr>
        <w:t>6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="008E3D9F">
        <w:rPr>
          <w:rFonts w:ascii="Times New Roman" w:hAnsi="Times New Roman" w:cs="Times New Roman"/>
          <w:sz w:val="28"/>
          <w:szCs w:val="28"/>
        </w:rPr>
        <w:t>пункта 2.</w:t>
      </w:r>
      <w:r w:rsidR="009410A7">
        <w:rPr>
          <w:rFonts w:ascii="Times New Roman" w:hAnsi="Times New Roman" w:cs="Times New Roman"/>
          <w:sz w:val="28"/>
          <w:szCs w:val="28"/>
        </w:rPr>
        <w:t>4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 w:rsidR="008E3D9F">
        <w:rPr>
          <w:rFonts w:ascii="Times New Roman" w:hAnsi="Times New Roman" w:cs="Times New Roman"/>
          <w:sz w:val="28"/>
          <w:szCs w:val="28"/>
        </w:rPr>
        <w:t>омитетом в сроки, установленные пунктом 2.</w:t>
      </w:r>
      <w:r w:rsidR="009410A7">
        <w:rPr>
          <w:rFonts w:ascii="Times New Roman" w:hAnsi="Times New Roman" w:cs="Times New Roman"/>
          <w:sz w:val="28"/>
          <w:szCs w:val="28"/>
        </w:rPr>
        <w:t>5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6713" w:rsidRDefault="00000A3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34D">
        <w:rPr>
          <w:rFonts w:ascii="Times New Roman" w:hAnsi="Times New Roman" w:cs="Times New Roman"/>
          <w:sz w:val="28"/>
          <w:szCs w:val="28"/>
        </w:rPr>
        <w:t>9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Отказ в получении Субсидии не препятствует повторному обращению при соблюдении условий, предусмотренных </w:t>
      </w:r>
      <w:r w:rsidR="00000A34">
        <w:rPr>
          <w:rFonts w:ascii="Times New Roman" w:hAnsi="Times New Roman" w:cs="Times New Roman"/>
          <w:sz w:val="28"/>
          <w:szCs w:val="28"/>
        </w:rPr>
        <w:t>пунктами 2.2</w:t>
      </w:r>
      <w:r w:rsidR="008E3D9F">
        <w:rPr>
          <w:rFonts w:ascii="Times New Roman" w:hAnsi="Times New Roman" w:cs="Times New Roman"/>
          <w:sz w:val="28"/>
          <w:szCs w:val="28"/>
        </w:rPr>
        <w:t xml:space="preserve"> – 2.</w:t>
      </w:r>
      <w:r w:rsidR="00000A34">
        <w:rPr>
          <w:rFonts w:ascii="Times New Roman" w:hAnsi="Times New Roman" w:cs="Times New Roman"/>
          <w:sz w:val="28"/>
          <w:szCs w:val="28"/>
        </w:rPr>
        <w:t>4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334D">
        <w:rPr>
          <w:rFonts w:ascii="Times New Roman" w:hAnsi="Times New Roman" w:cs="Times New Roman"/>
          <w:sz w:val="28"/>
          <w:szCs w:val="28"/>
        </w:rPr>
        <w:t>0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Размер Субсидии равен фактическим затратам Получателя субсидии на обучение и не должен превышать 13000</w:t>
      </w:r>
      <w:r w:rsidR="0048200F">
        <w:rPr>
          <w:rFonts w:ascii="Times New Roman" w:hAnsi="Times New Roman" w:cs="Times New Roman"/>
          <w:sz w:val="28"/>
          <w:szCs w:val="28"/>
        </w:rPr>
        <w:t xml:space="preserve"> (тринадцати тысяч) </w:t>
      </w:r>
      <w:r w:rsidR="00F36713">
        <w:rPr>
          <w:rFonts w:ascii="Times New Roman" w:hAnsi="Times New Roman" w:cs="Times New Roman"/>
          <w:sz w:val="28"/>
          <w:szCs w:val="28"/>
        </w:rPr>
        <w:t>рублей 00 копеек</w:t>
      </w:r>
      <w:r w:rsidR="0048200F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 одного обучающегося.</w:t>
      </w:r>
    </w:p>
    <w:p w:rsidR="0021334D" w:rsidRDefault="0021334D" w:rsidP="002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B205D8">
        <w:rPr>
          <w:rFonts w:ascii="Times New Roman" w:hAnsi="Times New Roman" w:cs="Times New Roman"/>
          <w:sz w:val="28"/>
          <w:szCs w:val="28"/>
        </w:rPr>
        <w:t>Субсидия предоставляется единовременно.</w:t>
      </w:r>
    </w:p>
    <w:p w:rsidR="006F4823" w:rsidRPr="00C47ED5" w:rsidRDefault="006F4823" w:rsidP="006F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5">
        <w:rPr>
          <w:rFonts w:ascii="Times New Roman" w:hAnsi="Times New Roman" w:cs="Times New Roman"/>
          <w:sz w:val="28"/>
          <w:szCs w:val="28"/>
        </w:rPr>
        <w:t>2.1</w:t>
      </w:r>
      <w:r w:rsidR="00BD1633" w:rsidRPr="00C47ED5">
        <w:rPr>
          <w:rFonts w:ascii="Times New Roman" w:hAnsi="Times New Roman" w:cs="Times New Roman"/>
          <w:sz w:val="28"/>
          <w:szCs w:val="28"/>
        </w:rPr>
        <w:t>2</w:t>
      </w:r>
      <w:r w:rsidRPr="00C47ED5">
        <w:rPr>
          <w:rFonts w:ascii="Times New Roman" w:hAnsi="Times New Roman" w:cs="Times New Roman"/>
          <w:sz w:val="28"/>
          <w:szCs w:val="28"/>
        </w:rPr>
        <w:t>. Обязательными условиями для предоставления Субсидии являются:</w:t>
      </w:r>
    </w:p>
    <w:p w:rsidR="006F4823" w:rsidRPr="00C47ED5" w:rsidRDefault="006F4823" w:rsidP="006F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5">
        <w:rPr>
          <w:rFonts w:ascii="Times New Roman" w:hAnsi="Times New Roman" w:cs="Times New Roman"/>
          <w:sz w:val="28"/>
          <w:szCs w:val="28"/>
        </w:rPr>
        <w:t>2.1</w:t>
      </w:r>
      <w:r w:rsidR="00BD1633" w:rsidRPr="00C47ED5">
        <w:rPr>
          <w:rFonts w:ascii="Times New Roman" w:hAnsi="Times New Roman" w:cs="Times New Roman"/>
          <w:sz w:val="28"/>
          <w:szCs w:val="28"/>
        </w:rPr>
        <w:t>2</w:t>
      </w:r>
      <w:r w:rsidRPr="00C47ED5">
        <w:rPr>
          <w:rFonts w:ascii="Times New Roman" w:hAnsi="Times New Roman" w:cs="Times New Roman"/>
          <w:sz w:val="28"/>
          <w:szCs w:val="28"/>
        </w:rPr>
        <w:t>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6F4823" w:rsidRPr="00C47ED5" w:rsidRDefault="006F4823" w:rsidP="006F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5">
        <w:rPr>
          <w:rFonts w:ascii="Times New Roman" w:hAnsi="Times New Roman" w:cs="Times New Roman"/>
          <w:sz w:val="28"/>
          <w:szCs w:val="28"/>
        </w:rPr>
        <w:t>2.1</w:t>
      </w:r>
      <w:r w:rsidR="00BD1633" w:rsidRPr="00C47ED5">
        <w:rPr>
          <w:rFonts w:ascii="Times New Roman" w:hAnsi="Times New Roman" w:cs="Times New Roman"/>
          <w:sz w:val="28"/>
          <w:szCs w:val="28"/>
        </w:rPr>
        <w:t>2</w:t>
      </w:r>
      <w:r w:rsidRPr="00C47ED5">
        <w:rPr>
          <w:rFonts w:ascii="Times New Roman" w:hAnsi="Times New Roman" w:cs="Times New Roman"/>
          <w:sz w:val="28"/>
          <w:szCs w:val="28"/>
        </w:rPr>
        <w:t xml:space="preserve">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C47ED5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5">
        <w:rPr>
          <w:rFonts w:ascii="Times New Roman" w:hAnsi="Times New Roman" w:cs="Times New Roman"/>
          <w:sz w:val="28"/>
          <w:szCs w:val="28"/>
        </w:rPr>
        <w:t xml:space="preserve">2.12. Получатель субсидии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на первое число месяца, предшествующему месяцу, в котором планируется заключение Соглашения, следующим требованиям:</w:t>
      </w:r>
    </w:p>
    <w:p w:rsidR="00BD1633" w:rsidRPr="00B205D8" w:rsidRDefault="00BD1633" w:rsidP="00BD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 Получатель субсидии – юридическое лицо  не должен находиться в </w:t>
      </w:r>
      <w:r w:rsidRPr="00B205D8">
        <w:rPr>
          <w:rFonts w:ascii="Times New Roman" w:hAnsi="Times New Roman" w:cs="Times New Roman"/>
          <w:sz w:val="28"/>
          <w:szCs w:val="28"/>
        </w:rPr>
        <w:t xml:space="preserve">процессе реорганизации, ликвидации, банкротства. </w:t>
      </w:r>
    </w:p>
    <w:p w:rsidR="00AE3B3E" w:rsidRDefault="00BD1633" w:rsidP="0084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>
        <w:rPr>
          <w:rFonts w:ascii="Times New Roman" w:hAnsi="Times New Roman" w:cs="Times New Roman"/>
          <w:sz w:val="28"/>
          <w:szCs w:val="28"/>
        </w:rPr>
        <w:t>2.1</w:t>
      </w:r>
      <w:r w:rsidR="001B7A8B">
        <w:rPr>
          <w:rFonts w:ascii="Times New Roman" w:hAnsi="Times New Roman" w:cs="Times New Roman"/>
          <w:sz w:val="28"/>
          <w:szCs w:val="28"/>
        </w:rPr>
        <w:t>3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направляет в Комитет:</w:t>
      </w:r>
    </w:p>
    <w:p w:rsidR="00F36713" w:rsidRPr="009D54A3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7A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7E73E9">
        <w:rPr>
          <w:rFonts w:ascii="Times New Roman" w:hAnsi="Times New Roman" w:cs="Times New Roman"/>
          <w:sz w:val="28"/>
          <w:szCs w:val="28"/>
        </w:rPr>
        <w:t>С</w:t>
      </w:r>
      <w:r w:rsidR="001202D6" w:rsidRPr="009D54A3">
        <w:rPr>
          <w:rFonts w:ascii="Times New Roman" w:hAnsi="Times New Roman" w:cs="Times New Roman"/>
          <w:sz w:val="28"/>
          <w:szCs w:val="28"/>
        </w:rPr>
        <w:t>чет (для юридического лица).</w:t>
      </w:r>
    </w:p>
    <w:p w:rsidR="00F36713" w:rsidRPr="009D54A3" w:rsidRDefault="001B7A8B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C593A">
        <w:rPr>
          <w:rFonts w:ascii="Times New Roman" w:hAnsi="Times New Roman" w:cs="Times New Roman"/>
          <w:sz w:val="28"/>
          <w:szCs w:val="28"/>
        </w:rPr>
        <w:t>.2. </w:t>
      </w:r>
      <w:r w:rsidR="007E73E9">
        <w:rPr>
          <w:rFonts w:ascii="Times New Roman" w:hAnsi="Times New Roman" w:cs="Times New Roman"/>
          <w:sz w:val="28"/>
          <w:szCs w:val="28"/>
        </w:rPr>
        <w:t>К</w:t>
      </w:r>
      <w:r w:rsidR="00F36713" w:rsidRPr="009D54A3">
        <w:rPr>
          <w:rFonts w:ascii="Times New Roman" w:hAnsi="Times New Roman" w:cs="Times New Roman"/>
          <w:sz w:val="28"/>
          <w:szCs w:val="28"/>
        </w:rPr>
        <w:t>опию догов</w:t>
      </w:r>
      <w:r w:rsidR="001202D6" w:rsidRPr="009D54A3">
        <w:rPr>
          <w:rFonts w:ascii="Times New Roman" w:hAnsi="Times New Roman" w:cs="Times New Roman"/>
          <w:sz w:val="28"/>
          <w:szCs w:val="28"/>
        </w:rPr>
        <w:t>ора с высшим учебным заведением.</w:t>
      </w:r>
    </w:p>
    <w:p w:rsidR="00F36713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7A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7E73E9">
        <w:rPr>
          <w:rFonts w:ascii="Times New Roman" w:hAnsi="Times New Roman" w:cs="Times New Roman"/>
          <w:sz w:val="28"/>
          <w:szCs w:val="28"/>
        </w:rPr>
        <w:t>Д</w:t>
      </w:r>
      <w:r w:rsidR="00F36713" w:rsidRPr="009D54A3">
        <w:rPr>
          <w:rFonts w:ascii="Times New Roman" w:hAnsi="Times New Roman" w:cs="Times New Roman"/>
          <w:sz w:val="28"/>
          <w:szCs w:val="28"/>
        </w:rPr>
        <w:t>окумент об оплате (для физического лица - оригинал квитанции, для юридического лица - копию платежн</w:t>
      </w:r>
      <w:r w:rsidR="001202D6" w:rsidRPr="009D54A3">
        <w:rPr>
          <w:rFonts w:ascii="Times New Roman" w:hAnsi="Times New Roman" w:cs="Times New Roman"/>
          <w:sz w:val="28"/>
          <w:szCs w:val="28"/>
        </w:rPr>
        <w:t>ого поруче</w:t>
      </w:r>
      <w:r w:rsidR="00046186">
        <w:rPr>
          <w:rFonts w:ascii="Times New Roman" w:hAnsi="Times New Roman" w:cs="Times New Roman"/>
          <w:sz w:val="28"/>
          <w:szCs w:val="28"/>
        </w:rPr>
        <w:t>ния с отметкой банка).</w:t>
      </w:r>
    </w:p>
    <w:p w:rsidR="00E76BA4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7A8B">
        <w:rPr>
          <w:rFonts w:ascii="Times New Roman" w:hAnsi="Times New Roman" w:cs="Times New Roman"/>
          <w:sz w:val="28"/>
          <w:szCs w:val="28"/>
        </w:rPr>
        <w:t>4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E15EA">
        <w:rPr>
          <w:rFonts w:ascii="Times New Roman" w:hAnsi="Times New Roman" w:cs="Times New Roman"/>
          <w:sz w:val="28"/>
          <w:szCs w:val="28"/>
        </w:rPr>
        <w:t>пункте 2.1</w:t>
      </w:r>
      <w:r w:rsidR="003F4BEE">
        <w:rPr>
          <w:rFonts w:ascii="Times New Roman" w:hAnsi="Times New Roman" w:cs="Times New Roman"/>
          <w:sz w:val="28"/>
          <w:szCs w:val="28"/>
        </w:rPr>
        <w:t>3</w:t>
      </w:r>
      <w:r w:rsidR="006E15EA">
        <w:rPr>
          <w:rFonts w:ascii="Times New Roman" w:hAnsi="Times New Roman" w:cs="Times New Roman"/>
          <w:sz w:val="28"/>
          <w:szCs w:val="28"/>
        </w:rPr>
        <w:t xml:space="preserve"> </w:t>
      </w:r>
      <w:r w:rsidR="00E76BA4">
        <w:rPr>
          <w:rFonts w:ascii="Times New Roman" w:hAnsi="Times New Roman" w:cs="Times New Roman"/>
          <w:sz w:val="28"/>
          <w:szCs w:val="28"/>
        </w:rPr>
        <w:t>настоящего Порядка, нумеруются, прошиваются, скрепляются записью «Прошито и пронумеровано ___ листов» с указанием даты, фамилии, инициалов Получателя субсидии, заверяются подписью Получателя субсидии и печатью Получателя субсидии (при наличии).</w:t>
      </w:r>
    </w:p>
    <w:p w:rsidR="00E76BA4" w:rsidRDefault="00E76BA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E76BA4" w:rsidRDefault="00E76BA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7A8B">
        <w:rPr>
          <w:rFonts w:ascii="Times New Roman" w:hAnsi="Times New Roman" w:cs="Times New Roman"/>
          <w:sz w:val="28"/>
          <w:szCs w:val="28"/>
        </w:rPr>
        <w:t>5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Комитет регистрирует документы, предусмотренные </w:t>
      </w:r>
      <w:r w:rsidR="00634F0A">
        <w:rPr>
          <w:rFonts w:ascii="Times New Roman" w:hAnsi="Times New Roman" w:cs="Times New Roman"/>
          <w:sz w:val="28"/>
          <w:szCs w:val="28"/>
        </w:rPr>
        <w:t>пунктом 2.1</w:t>
      </w:r>
      <w:r w:rsidR="003866E5">
        <w:rPr>
          <w:rFonts w:ascii="Times New Roman" w:hAnsi="Times New Roman" w:cs="Times New Roman"/>
          <w:sz w:val="28"/>
          <w:szCs w:val="28"/>
        </w:rPr>
        <w:t>3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в течение 5 (пяти) рабочих дней со дня регистрации осуществляет их проверку.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7A8B">
        <w:rPr>
          <w:rFonts w:ascii="Times New Roman" w:hAnsi="Times New Roman" w:cs="Times New Roman"/>
          <w:sz w:val="28"/>
          <w:szCs w:val="28"/>
        </w:rPr>
        <w:t>6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условиям Соглашения Комитет в течение 3 (трех) рабочих дней с момента завершения проверки возвращает документы на доработку. Получатель субсидии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5 (пяти) рабочих дней со дня их получения и регистрации.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5F56">
        <w:rPr>
          <w:rFonts w:ascii="Times New Roman" w:hAnsi="Times New Roman" w:cs="Times New Roman"/>
          <w:sz w:val="28"/>
          <w:szCs w:val="28"/>
        </w:rPr>
        <w:t>7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проверки документов, предусмотренных </w:t>
      </w:r>
      <w:r w:rsidR="00634F0A">
        <w:rPr>
          <w:rFonts w:ascii="Times New Roman" w:hAnsi="Times New Roman" w:cs="Times New Roman"/>
          <w:sz w:val="28"/>
          <w:szCs w:val="28"/>
        </w:rPr>
        <w:t>пунктом 2.1</w:t>
      </w:r>
      <w:r w:rsidR="008A380C">
        <w:rPr>
          <w:rFonts w:ascii="Times New Roman" w:hAnsi="Times New Roman" w:cs="Times New Roman"/>
          <w:sz w:val="28"/>
          <w:szCs w:val="28"/>
        </w:rPr>
        <w:t>3</w:t>
      </w:r>
      <w:r w:rsidR="00634F0A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Порядка, Комитет направляет кассовый план выплат в управление финансов администрации города Мурманска на перечисление Субсидии.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F56">
        <w:rPr>
          <w:rFonts w:ascii="Times New Roman" w:hAnsi="Times New Roman" w:cs="Times New Roman"/>
          <w:sz w:val="28"/>
          <w:szCs w:val="28"/>
        </w:rPr>
        <w:t>8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F36713" w:rsidRPr="008A380C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0C">
        <w:rPr>
          <w:rFonts w:ascii="Times New Roman" w:hAnsi="Times New Roman" w:cs="Times New Roman"/>
          <w:sz w:val="28"/>
          <w:szCs w:val="28"/>
        </w:rPr>
        <w:t>2.1</w:t>
      </w:r>
      <w:r w:rsidR="006B5F56" w:rsidRPr="008A380C">
        <w:rPr>
          <w:rFonts w:ascii="Times New Roman" w:hAnsi="Times New Roman" w:cs="Times New Roman"/>
          <w:sz w:val="28"/>
          <w:szCs w:val="28"/>
        </w:rPr>
        <w:t>9</w:t>
      </w:r>
      <w:r w:rsidR="00BC593A" w:rsidRPr="008A380C">
        <w:rPr>
          <w:rFonts w:ascii="Times New Roman" w:hAnsi="Times New Roman" w:cs="Times New Roman"/>
          <w:sz w:val="28"/>
          <w:szCs w:val="28"/>
        </w:rPr>
        <w:t>. </w:t>
      </w:r>
      <w:r w:rsidR="00F36713" w:rsidRPr="008A380C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Получателю субсидии производится Комитетом на расчетный счет, указанный Получателем субсидии, в течение 5 (пяти) </w:t>
      </w:r>
      <w:r w:rsidR="002F2885" w:rsidRPr="008A380C">
        <w:rPr>
          <w:rFonts w:ascii="Times New Roman" w:hAnsi="Times New Roman" w:cs="Times New Roman"/>
          <w:sz w:val="28"/>
          <w:szCs w:val="28"/>
        </w:rPr>
        <w:t>рабочих дней с момента принятия решения главным распорядителем бюджетных средств.</w:t>
      </w:r>
    </w:p>
    <w:p w:rsidR="008E023D" w:rsidRDefault="008E023D" w:rsidP="004E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43E" w:rsidRDefault="0039043E" w:rsidP="00390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контроля и порядок возврата Субсидии</w:t>
      </w:r>
    </w:p>
    <w:p w:rsidR="0039043E" w:rsidRDefault="0039043E" w:rsidP="0039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3E" w:rsidRDefault="00BC593A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39043E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39043E" w:rsidRDefault="00BC593A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39043E">
        <w:rPr>
          <w:rFonts w:ascii="Times New Roman" w:hAnsi="Times New Roman" w:cs="Times New Roman"/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</w:t>
      </w:r>
      <w:r w:rsidR="000F7E3F">
        <w:rPr>
          <w:rFonts w:ascii="Times New Roman" w:hAnsi="Times New Roman" w:cs="Times New Roman"/>
          <w:sz w:val="28"/>
          <w:szCs w:val="28"/>
        </w:rPr>
        <w:t>порядка предоставления Субсидии путем проведения плановых и (или) внеплановых проверок.</w:t>
      </w:r>
    </w:p>
    <w:p w:rsidR="003F6652" w:rsidRPr="00C771F3" w:rsidRDefault="003F6652" w:rsidP="003F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F3">
        <w:rPr>
          <w:rFonts w:ascii="Times New Roman" w:hAnsi="Times New Roman" w:cs="Times New Roman"/>
          <w:sz w:val="28"/>
          <w:szCs w:val="28"/>
        </w:rPr>
        <w:t>3.3. 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представленным Получателем субсидии документам, указанным в пункте 2.13 (далее – Пакет документов) в течение 5 (пяти) рабочих</w:t>
      </w:r>
      <w:bookmarkStart w:id="6" w:name="_GoBack"/>
      <w:bookmarkEnd w:id="6"/>
      <w:r w:rsidRPr="00C771F3">
        <w:rPr>
          <w:rFonts w:ascii="Times New Roman" w:hAnsi="Times New Roman" w:cs="Times New Roman"/>
          <w:sz w:val="28"/>
          <w:szCs w:val="28"/>
        </w:rPr>
        <w:t xml:space="preserve"> дней с момента предоставления Пакета документов, за исключением следующих случаев:</w:t>
      </w:r>
    </w:p>
    <w:p w:rsidR="003F6652" w:rsidRPr="00C771F3" w:rsidRDefault="003F6652" w:rsidP="003F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F3">
        <w:rPr>
          <w:rFonts w:ascii="Times New Roman" w:hAnsi="Times New Roman" w:cs="Times New Roman"/>
          <w:sz w:val="28"/>
          <w:szCs w:val="28"/>
        </w:rPr>
        <w:t>- в случае поступления Пакета документов в срок до 25 декабря текущего финансового года Проверка осуществляется в срок не позднее 31 декабря текущего финансового года;</w:t>
      </w:r>
    </w:p>
    <w:p w:rsidR="003F6652" w:rsidRPr="00C771F3" w:rsidRDefault="003F6652" w:rsidP="003F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F3">
        <w:rPr>
          <w:rFonts w:ascii="Times New Roman" w:hAnsi="Times New Roman" w:cs="Times New Roman"/>
          <w:sz w:val="28"/>
          <w:szCs w:val="28"/>
        </w:rPr>
        <w:t>- в случае поступления Пакета документов после 25 декабря отчетного финансового года Проверка осуществляется в срок не позднее 17 января  текущего финансового года.</w:t>
      </w:r>
    </w:p>
    <w:p w:rsidR="00E358BC" w:rsidRPr="00E358BC" w:rsidRDefault="00B51629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3.4</w:t>
      </w:r>
      <w:r w:rsidR="00BC593A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Комитетом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Порядком, недостоверных сведений</w:t>
      </w:r>
      <w:r w:rsidR="008A23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</w:t>
      </w:r>
      <w:r w:rsidR="008A230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(трех) рабочих дней со дня установления нарушения </w:t>
      </w:r>
      <w:r w:rsidR="008A2302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об обеспечении возврата Субсидии в бюджет города Мурманска в размере и в сроки, определенные в указанном требовании</w:t>
      </w:r>
      <w:r w:rsidR="00306E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Требование)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302" w:rsidRDefault="008A2302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6"/>
      <w:bookmarkStart w:id="8" w:name="sub_1607"/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Возврат средств Субсидии производится Получателем субсидии в течение 20 (двадцати) рабочих дней со дня получения </w:t>
      </w:r>
      <w:r w:rsidR="00306ECF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реквизитам и коду бюджетной классификации Российской Федерации, указанным в </w:t>
      </w:r>
      <w:r w:rsidR="00306ECF">
        <w:rPr>
          <w:rFonts w:ascii="Times New Roman" w:hAnsi="Times New Roman" w:cs="Times New Roman"/>
          <w:sz w:val="28"/>
          <w:szCs w:val="28"/>
        </w:rPr>
        <w:t>Требовании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CF" w:rsidRDefault="0056181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A2302">
        <w:rPr>
          <w:rFonts w:ascii="Times New Roman" w:hAnsi="Times New Roman" w:cs="Times New Roman"/>
          <w:sz w:val="28"/>
          <w:szCs w:val="28"/>
        </w:rPr>
        <w:t xml:space="preserve">. </w:t>
      </w:r>
      <w:r w:rsidR="00306ECF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остатков неиспользованной Субсидии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306ECF" w:rsidRDefault="0056181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"/>
      <w:bookmarkEnd w:id="9"/>
      <w:r>
        <w:rPr>
          <w:rFonts w:ascii="Times New Roman" w:hAnsi="Times New Roman" w:cs="Times New Roman"/>
          <w:sz w:val="28"/>
          <w:szCs w:val="28"/>
        </w:rPr>
        <w:t>3.6</w:t>
      </w:r>
      <w:r w:rsidR="00306ECF">
        <w:rPr>
          <w:rFonts w:ascii="Times New Roman" w:hAnsi="Times New Roman" w:cs="Times New Roman"/>
          <w:sz w:val="28"/>
          <w:szCs w:val="28"/>
        </w:rPr>
        <w:t>. 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06ECF" w:rsidRDefault="0056181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"/>
      <w:bookmarkEnd w:id="10"/>
      <w:r>
        <w:rPr>
          <w:rFonts w:ascii="Times New Roman" w:hAnsi="Times New Roman" w:cs="Times New Roman"/>
          <w:sz w:val="28"/>
          <w:szCs w:val="28"/>
        </w:rPr>
        <w:t>3.7</w:t>
      </w:r>
      <w:r w:rsidR="00306ECF">
        <w:rPr>
          <w:rFonts w:ascii="Times New Roman" w:hAnsi="Times New Roman" w:cs="Times New Roman"/>
          <w:sz w:val="28"/>
          <w:szCs w:val="28"/>
        </w:rPr>
        <w:t>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 в течение 5 (пяти) рабочих дней со дня получения Извещения, но не позднее 31 января текущего финансового года, по реквизитам и коду бюджетной классификации Российской Федерации, указанным в Извещении.</w:t>
      </w:r>
    </w:p>
    <w:p w:rsidR="00306ECF" w:rsidRDefault="0056181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06ECF">
        <w:rPr>
          <w:rFonts w:ascii="Times New Roman" w:hAnsi="Times New Roman" w:cs="Times New Roman"/>
          <w:sz w:val="28"/>
          <w:szCs w:val="28"/>
        </w:rPr>
        <w:t xml:space="preserve">. В случае если Получатель субсидии не произвел возврат средств Субсидии в сроки, </w:t>
      </w:r>
      <w:r w:rsidR="00306ECF" w:rsidRPr="00306EC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3.4</w:t>
        </w:r>
      </w:hyperlink>
      <w:r>
        <w:rPr>
          <w:rFonts w:ascii="Times New Roman" w:hAnsi="Times New Roman" w:cs="Times New Roman"/>
          <w:sz w:val="28"/>
          <w:szCs w:val="28"/>
        </w:rPr>
        <w:t>, 3.6 и 3.7</w:t>
      </w:r>
      <w:r w:rsidR="00306ECF" w:rsidRPr="00306ECF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образования город </w:t>
      </w:r>
      <w:r w:rsidR="00306ECF">
        <w:rPr>
          <w:rFonts w:ascii="Times New Roman" w:hAnsi="Times New Roman" w:cs="Times New Roman"/>
          <w:sz w:val="28"/>
          <w:szCs w:val="28"/>
        </w:rPr>
        <w:t>Мурманск в судебном порядке в соответствии с действующим законодательством Российской Федерации.</w:t>
      </w:r>
    </w:p>
    <w:bookmarkEnd w:id="7"/>
    <w:bookmarkEnd w:id="8"/>
    <w:p w:rsidR="00E358BC" w:rsidRPr="00E358BC" w:rsidRDefault="00E358BC" w:rsidP="0080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>3.</w:t>
      </w:r>
      <w:r w:rsidR="0056181F">
        <w:rPr>
          <w:rFonts w:ascii="Times New Roman" w:eastAsia="Calibri" w:hAnsi="Times New Roman" w:cs="Times New Roman"/>
          <w:sz w:val="28"/>
          <w:szCs w:val="28"/>
        </w:rPr>
        <w:t>9</w:t>
      </w:r>
      <w:r w:rsidR="00BC593A">
        <w:rPr>
          <w:rFonts w:ascii="Times New Roman" w:eastAsia="Calibri" w:hAnsi="Times New Roman" w:cs="Times New Roman"/>
          <w:sz w:val="28"/>
          <w:szCs w:val="28"/>
        </w:rPr>
        <w:t>. </w:t>
      </w:r>
      <w:r w:rsidRPr="00E358BC">
        <w:rPr>
          <w:rFonts w:ascii="Times New Roman" w:eastAsia="Calibri" w:hAnsi="Times New Roman" w:cs="Times New Roman"/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 «Об утверждении порядка осуществления контрольно-счетной палатой города Мурманска полномочий по внешнему муниципальному финансовому контролю».</w:t>
      </w:r>
    </w:p>
    <w:p w:rsidR="002B1137" w:rsidRDefault="00E358BC" w:rsidP="007A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>3</w:t>
      </w:r>
      <w:r w:rsidR="0056181F">
        <w:rPr>
          <w:rFonts w:ascii="Times New Roman" w:eastAsia="Calibri" w:hAnsi="Times New Roman" w:cs="Times New Roman"/>
          <w:sz w:val="28"/>
          <w:szCs w:val="28"/>
        </w:rPr>
        <w:t>.10</w:t>
      </w:r>
      <w:r w:rsidR="00BC593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E358BC">
        <w:rPr>
          <w:rFonts w:ascii="Times New Roman" w:eastAsia="Calibri" w:hAnsi="Times New Roman" w:cs="Times New Roman"/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 «Об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</w:t>
      </w:r>
      <w:proofErr w:type="gramEnd"/>
      <w:r w:rsidRPr="00E35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2DF">
        <w:rPr>
          <w:rFonts w:ascii="Times New Roman" w:eastAsia="Calibri" w:hAnsi="Times New Roman" w:cs="Times New Roman"/>
          <w:sz w:val="28"/>
          <w:szCs w:val="28"/>
        </w:rPr>
        <w:t>сфере бюджетных правоотношений»</w:t>
      </w:r>
    </w:p>
    <w:p w:rsidR="007A62DF" w:rsidRDefault="007A62DF" w:rsidP="007A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730" w:type="dxa"/>
        <w:tblInd w:w="7913" w:type="dxa"/>
        <w:tblLook w:val="04A0" w:firstRow="1" w:lastRow="0" w:firstColumn="1" w:lastColumn="0" w:noHBand="0" w:noVBand="1"/>
      </w:tblPr>
      <w:tblGrid>
        <w:gridCol w:w="1730"/>
      </w:tblGrid>
      <w:tr w:rsidR="007A62DF" w:rsidTr="008765F7"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A62DF" w:rsidRDefault="007A62DF" w:rsidP="008765F7"/>
        </w:tc>
      </w:tr>
    </w:tbl>
    <w:p w:rsidR="007A62DF" w:rsidRDefault="007A62DF" w:rsidP="007A62DF"/>
    <w:p w:rsidR="007A62DF" w:rsidRDefault="007A62DF" w:rsidP="007A62DF"/>
    <w:sectPr w:rsidR="007A62DF" w:rsidSect="008D541D">
      <w:headerReference w:type="default" r:id="rId11"/>
      <w:pgSz w:w="11906" w:h="16838"/>
      <w:pgMar w:top="1135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D6" w:rsidRDefault="004301D6" w:rsidP="004A6D4A">
      <w:pPr>
        <w:spacing w:after="0" w:line="240" w:lineRule="auto"/>
      </w:pPr>
      <w:r>
        <w:separator/>
      </w:r>
    </w:p>
  </w:endnote>
  <w:endnote w:type="continuationSeparator" w:id="0">
    <w:p w:rsidR="004301D6" w:rsidRDefault="004301D6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D6" w:rsidRDefault="004301D6" w:rsidP="004A6D4A">
      <w:pPr>
        <w:spacing w:after="0" w:line="240" w:lineRule="auto"/>
      </w:pPr>
      <w:r>
        <w:separator/>
      </w:r>
    </w:p>
  </w:footnote>
  <w:footnote w:type="continuationSeparator" w:id="0">
    <w:p w:rsidR="004301D6" w:rsidRDefault="004301D6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95079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F3">
          <w:rPr>
            <w:noProof/>
          </w:rPr>
          <w:t>5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00A34"/>
    <w:rsid w:val="00000AE4"/>
    <w:rsid w:val="00011335"/>
    <w:rsid w:val="0003140A"/>
    <w:rsid w:val="00046186"/>
    <w:rsid w:val="000C152C"/>
    <w:rsid w:val="000F7E3F"/>
    <w:rsid w:val="00100953"/>
    <w:rsid w:val="00112382"/>
    <w:rsid w:val="001202D6"/>
    <w:rsid w:val="00190606"/>
    <w:rsid w:val="00195BCB"/>
    <w:rsid w:val="001B08AB"/>
    <w:rsid w:val="001B7A8B"/>
    <w:rsid w:val="001D08CD"/>
    <w:rsid w:val="00203BF4"/>
    <w:rsid w:val="0021334D"/>
    <w:rsid w:val="0021502F"/>
    <w:rsid w:val="00223F03"/>
    <w:rsid w:val="0026219C"/>
    <w:rsid w:val="0028105C"/>
    <w:rsid w:val="002B1137"/>
    <w:rsid w:val="002B69D3"/>
    <w:rsid w:val="002D02C5"/>
    <w:rsid w:val="002F2885"/>
    <w:rsid w:val="00306ECF"/>
    <w:rsid w:val="00310E14"/>
    <w:rsid w:val="00314FA4"/>
    <w:rsid w:val="0032620E"/>
    <w:rsid w:val="003866E5"/>
    <w:rsid w:val="0039043E"/>
    <w:rsid w:val="003951ED"/>
    <w:rsid w:val="003D3AE7"/>
    <w:rsid w:val="003D5E07"/>
    <w:rsid w:val="003D651E"/>
    <w:rsid w:val="003F4B2B"/>
    <w:rsid w:val="003F4BEE"/>
    <w:rsid w:val="003F6652"/>
    <w:rsid w:val="00427804"/>
    <w:rsid w:val="004301D6"/>
    <w:rsid w:val="004310AE"/>
    <w:rsid w:val="004357E6"/>
    <w:rsid w:val="00437623"/>
    <w:rsid w:val="00440641"/>
    <w:rsid w:val="0047117B"/>
    <w:rsid w:val="00471419"/>
    <w:rsid w:val="0048200F"/>
    <w:rsid w:val="004A6D4A"/>
    <w:rsid w:val="004C3A40"/>
    <w:rsid w:val="004E7A20"/>
    <w:rsid w:val="004E7D47"/>
    <w:rsid w:val="004F1451"/>
    <w:rsid w:val="00500D62"/>
    <w:rsid w:val="00504A25"/>
    <w:rsid w:val="00510D54"/>
    <w:rsid w:val="0056181F"/>
    <w:rsid w:val="00564EDF"/>
    <w:rsid w:val="00566423"/>
    <w:rsid w:val="005672D3"/>
    <w:rsid w:val="0058226C"/>
    <w:rsid w:val="005A2294"/>
    <w:rsid w:val="005C2314"/>
    <w:rsid w:val="005D1D6E"/>
    <w:rsid w:val="005E16D7"/>
    <w:rsid w:val="00603A43"/>
    <w:rsid w:val="00612AC2"/>
    <w:rsid w:val="00624B1D"/>
    <w:rsid w:val="00634F0A"/>
    <w:rsid w:val="00643FFF"/>
    <w:rsid w:val="00645139"/>
    <w:rsid w:val="00662017"/>
    <w:rsid w:val="006939B8"/>
    <w:rsid w:val="006B5F56"/>
    <w:rsid w:val="006E15EA"/>
    <w:rsid w:val="006F4823"/>
    <w:rsid w:val="0070797B"/>
    <w:rsid w:val="0075522E"/>
    <w:rsid w:val="007A6256"/>
    <w:rsid w:val="007A62DF"/>
    <w:rsid w:val="007B0E95"/>
    <w:rsid w:val="007B58A3"/>
    <w:rsid w:val="007E73E9"/>
    <w:rsid w:val="007F1C61"/>
    <w:rsid w:val="00804F40"/>
    <w:rsid w:val="00841909"/>
    <w:rsid w:val="00845DE9"/>
    <w:rsid w:val="008710E7"/>
    <w:rsid w:val="00871542"/>
    <w:rsid w:val="00880697"/>
    <w:rsid w:val="0088539F"/>
    <w:rsid w:val="008A2302"/>
    <w:rsid w:val="008A380C"/>
    <w:rsid w:val="008C447B"/>
    <w:rsid w:val="008D541D"/>
    <w:rsid w:val="008E023D"/>
    <w:rsid w:val="008E3D9F"/>
    <w:rsid w:val="00930581"/>
    <w:rsid w:val="009410A7"/>
    <w:rsid w:val="0097548F"/>
    <w:rsid w:val="00990EB6"/>
    <w:rsid w:val="00995DF5"/>
    <w:rsid w:val="009B2D75"/>
    <w:rsid w:val="009C1231"/>
    <w:rsid w:val="009D54A3"/>
    <w:rsid w:val="009E2B9C"/>
    <w:rsid w:val="009E3B35"/>
    <w:rsid w:val="00A226B2"/>
    <w:rsid w:val="00A3476E"/>
    <w:rsid w:val="00A53956"/>
    <w:rsid w:val="00A87C48"/>
    <w:rsid w:val="00A9021D"/>
    <w:rsid w:val="00A95C0E"/>
    <w:rsid w:val="00A97937"/>
    <w:rsid w:val="00A97BEC"/>
    <w:rsid w:val="00AA1BAF"/>
    <w:rsid w:val="00AC2E10"/>
    <w:rsid w:val="00AD78AB"/>
    <w:rsid w:val="00AE3B3E"/>
    <w:rsid w:val="00B0002A"/>
    <w:rsid w:val="00B02BA0"/>
    <w:rsid w:val="00B27236"/>
    <w:rsid w:val="00B31496"/>
    <w:rsid w:val="00B51629"/>
    <w:rsid w:val="00B61167"/>
    <w:rsid w:val="00B743CD"/>
    <w:rsid w:val="00B96701"/>
    <w:rsid w:val="00BA4F75"/>
    <w:rsid w:val="00BC593A"/>
    <w:rsid w:val="00BC749F"/>
    <w:rsid w:val="00BD0024"/>
    <w:rsid w:val="00BD1633"/>
    <w:rsid w:val="00C00A80"/>
    <w:rsid w:val="00C24C17"/>
    <w:rsid w:val="00C4213B"/>
    <w:rsid w:val="00C440FE"/>
    <w:rsid w:val="00C44C06"/>
    <w:rsid w:val="00C47ED5"/>
    <w:rsid w:val="00C756C3"/>
    <w:rsid w:val="00C771F3"/>
    <w:rsid w:val="00CA010C"/>
    <w:rsid w:val="00CC1688"/>
    <w:rsid w:val="00CE4868"/>
    <w:rsid w:val="00CF734E"/>
    <w:rsid w:val="00D0559C"/>
    <w:rsid w:val="00D20AD4"/>
    <w:rsid w:val="00D23311"/>
    <w:rsid w:val="00D32C54"/>
    <w:rsid w:val="00D34B43"/>
    <w:rsid w:val="00D638B8"/>
    <w:rsid w:val="00D71227"/>
    <w:rsid w:val="00D8125A"/>
    <w:rsid w:val="00DA7041"/>
    <w:rsid w:val="00DC7654"/>
    <w:rsid w:val="00DD3875"/>
    <w:rsid w:val="00DD7A92"/>
    <w:rsid w:val="00E10C58"/>
    <w:rsid w:val="00E358BC"/>
    <w:rsid w:val="00E466C2"/>
    <w:rsid w:val="00E54A20"/>
    <w:rsid w:val="00E667AD"/>
    <w:rsid w:val="00E70BF8"/>
    <w:rsid w:val="00E76BA4"/>
    <w:rsid w:val="00EA75BC"/>
    <w:rsid w:val="00EB2608"/>
    <w:rsid w:val="00EC29D1"/>
    <w:rsid w:val="00EE1BC8"/>
    <w:rsid w:val="00EF5F85"/>
    <w:rsid w:val="00F037E1"/>
    <w:rsid w:val="00F2627C"/>
    <w:rsid w:val="00F36713"/>
    <w:rsid w:val="00F75866"/>
    <w:rsid w:val="00F8310C"/>
    <w:rsid w:val="00F835E7"/>
    <w:rsid w:val="00FB0E63"/>
    <w:rsid w:val="00FC7D13"/>
    <w:rsid w:val="00FD45FA"/>
    <w:rsid w:val="00FD6A2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1F88C138A1AAA48A27A41107B9A25CBC152EF0F6075F0524950D23CDE0F29AC7542D0C8C279057AE284D08n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6C5A23CE7C10A44895AA4D2BA29CE4035AB578451AE20EDA0859DDCF555908A8B66333139EC43106E5EEb9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5CB0-DBEA-47F1-B990-443B9EF5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39</cp:revision>
  <cp:lastPrinted>2017-05-05T05:32:00Z</cp:lastPrinted>
  <dcterms:created xsi:type="dcterms:W3CDTF">2017-05-04T06:56:00Z</dcterms:created>
  <dcterms:modified xsi:type="dcterms:W3CDTF">2017-07-07T10:21:00Z</dcterms:modified>
</cp:coreProperties>
</file>